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D8" w:rsidRDefault="003E37D8" w:rsidP="003E37D8">
      <w:pPr>
        <w:suppressAutoHyphens/>
      </w:pPr>
      <w:bookmarkStart w:id="0" w:name="_Toc383687757"/>
      <w:r w:rsidRPr="001F0A2E">
        <w:t>г. _____________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1" w:name="_GoBack"/>
      <w:bookmarkEnd w:id="1"/>
      <w:r>
        <w:t xml:space="preserve">      </w:t>
      </w:r>
      <w:r w:rsidRPr="00206FDB">
        <w:t>«____»_</w:t>
      </w:r>
      <w:r>
        <w:t>_________</w:t>
      </w:r>
      <w:r w:rsidRPr="00206FDB">
        <w:t>_____20__г.</w:t>
      </w:r>
      <w:r>
        <w:t xml:space="preserve"> </w:t>
      </w:r>
    </w:p>
    <w:p w:rsidR="003E37D8" w:rsidRPr="009B24E9" w:rsidRDefault="003E37D8" w:rsidP="003E37D8">
      <w:pPr>
        <w:suppressAutoHyphens/>
        <w:rPr>
          <w:b/>
        </w:rPr>
      </w:pPr>
      <w:r w:rsidRPr="009B24E9">
        <w:rPr>
          <w:b/>
        </w:rPr>
        <w:t xml:space="preserve">Уведомление </w:t>
      </w:r>
    </w:p>
    <w:p w:rsidR="003E37D8" w:rsidRPr="001F0A2E" w:rsidRDefault="003E37D8" w:rsidP="003E37D8">
      <w:pPr>
        <w:suppressAutoHyphens/>
      </w:pPr>
      <w:r w:rsidRPr="001F0A2E">
        <w:t xml:space="preserve">о передаче </w:t>
      </w:r>
      <w:r>
        <w:t>З</w:t>
      </w:r>
      <w:r w:rsidRPr="001F0A2E">
        <w:t>акладно</w:t>
      </w:r>
      <w:proofErr w:type="gramStart"/>
      <w:r w:rsidRPr="001F0A2E">
        <w:t>й(</w:t>
      </w:r>
      <w:proofErr w:type="gramEnd"/>
      <w:r w:rsidRPr="001F0A2E">
        <w:t>-ых) на хранение</w:t>
      </w:r>
    </w:p>
    <w:p w:rsidR="003E37D8" w:rsidRPr="001F0A2E" w:rsidRDefault="003E37D8" w:rsidP="003E37D8">
      <w:pPr>
        <w:suppressAutoHyphens/>
      </w:pPr>
      <w:r w:rsidRPr="001F0A2E">
        <w:t xml:space="preserve">(возврате </w:t>
      </w:r>
      <w:r>
        <w:t>З</w:t>
      </w:r>
      <w:r w:rsidRPr="001F0A2E">
        <w:t>акладно</w:t>
      </w:r>
      <w:proofErr w:type="gramStart"/>
      <w:r w:rsidRPr="001F0A2E">
        <w:t>й(</w:t>
      </w:r>
      <w:proofErr w:type="gramEnd"/>
      <w:r w:rsidRPr="001F0A2E">
        <w:t xml:space="preserve">-ых) с хранения) </w:t>
      </w:r>
    </w:p>
    <w:p w:rsidR="003E37D8" w:rsidRDefault="003E37D8" w:rsidP="003E37D8">
      <w:pPr>
        <w:suppressAutoHyphens/>
      </w:pPr>
    </w:p>
    <w:p w:rsidR="003E37D8" w:rsidRDefault="003E37D8" w:rsidP="003E37D8">
      <w:pPr>
        <w:suppressAutoHyphens/>
      </w:pPr>
    </w:p>
    <w:p w:rsidR="003E37D8" w:rsidRDefault="003E37D8" w:rsidP="003E37D8">
      <w:pPr>
        <w:suppressAutoHyphens/>
        <w:spacing w:line="240" w:lineRule="auto"/>
      </w:pPr>
      <w:r w:rsidRPr="001F0A2E">
        <w:t>Настоящим _________________________________________________</w:t>
      </w:r>
      <w:r>
        <w:t>________</w:t>
      </w:r>
    </w:p>
    <w:p w:rsidR="003E37D8" w:rsidRPr="00206FDB" w:rsidRDefault="003E37D8" w:rsidP="003E37D8">
      <w:pPr>
        <w:ind w:left="2124" w:firstLine="708"/>
        <w:rPr>
          <w:sz w:val="16"/>
          <w:szCs w:val="16"/>
        </w:rPr>
      </w:pPr>
      <w:r>
        <w:tab/>
      </w:r>
      <w:r>
        <w:tab/>
      </w:r>
      <w:r>
        <w:tab/>
      </w:r>
      <w:r w:rsidRPr="00206FDB">
        <w:rPr>
          <w:i/>
          <w:sz w:val="16"/>
          <w:szCs w:val="16"/>
        </w:rPr>
        <w:t xml:space="preserve">(полное наименование </w:t>
      </w:r>
      <w:r>
        <w:rPr>
          <w:i/>
          <w:sz w:val="16"/>
          <w:szCs w:val="16"/>
        </w:rPr>
        <w:t>Клиента</w:t>
      </w:r>
      <w:r w:rsidRPr="00206FDB">
        <w:rPr>
          <w:i/>
          <w:sz w:val="16"/>
          <w:szCs w:val="16"/>
        </w:rPr>
        <w:t>)</w:t>
      </w:r>
    </w:p>
    <w:p w:rsidR="003E37D8" w:rsidRDefault="003E37D8" w:rsidP="003E37D8">
      <w:pPr>
        <w:suppressAutoHyphens/>
      </w:pPr>
      <w:r w:rsidRPr="001F0A2E">
        <w:t xml:space="preserve">уведомляет АО «Специализированный депозитарий «ИНФИНИТУМ» о намерении «___» _______________ г. </w:t>
      </w:r>
    </w:p>
    <w:p w:rsidR="007B3C57" w:rsidRPr="001F0A2E" w:rsidRDefault="007B3C57" w:rsidP="003E37D8">
      <w:pPr>
        <w:suppressAutoHyphens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25"/>
        <w:gridCol w:w="4360"/>
      </w:tblGrid>
      <w:tr w:rsidR="007B3C57" w:rsidTr="00246147">
        <w:trPr>
          <w:trHeight w:val="487"/>
        </w:trPr>
        <w:tc>
          <w:tcPr>
            <w:tcW w:w="534" w:type="dxa"/>
          </w:tcPr>
          <w:p w:rsidR="007B3C57" w:rsidRDefault="007B3C57" w:rsidP="003E37D8">
            <w:pPr>
              <w:suppressAutoHyphens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08D617" wp14:editId="0109F59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82712</wp:posOffset>
                      </wp:positionV>
                      <wp:extent cx="204470" cy="149860"/>
                      <wp:effectExtent l="0" t="0" r="24130" b="2159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3.35pt;margin-top:6.5pt;width:16.1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4252" w:type="dxa"/>
            <w:vAlign w:val="bottom"/>
          </w:tcPr>
          <w:p w:rsidR="007B3C57" w:rsidRDefault="007B3C57" w:rsidP="00246147">
            <w:pPr>
              <w:suppressAutoHyphens/>
              <w:jc w:val="left"/>
            </w:pPr>
            <w:r w:rsidRPr="007B3C57">
              <w:t>передать на хранение</w:t>
            </w:r>
          </w:p>
        </w:tc>
        <w:tc>
          <w:tcPr>
            <w:tcW w:w="425" w:type="dxa"/>
          </w:tcPr>
          <w:p w:rsidR="007B3C57" w:rsidRDefault="007B3C57" w:rsidP="003E37D8">
            <w:pPr>
              <w:suppressAutoHyphens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1F7566" wp14:editId="2FE7B83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90008</wp:posOffset>
                      </wp:positionV>
                      <wp:extent cx="204470" cy="149860"/>
                      <wp:effectExtent l="0" t="0" r="24130" b="2159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2.6pt;margin-top:7.1pt;width:16.1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4361" w:type="dxa"/>
            <w:vAlign w:val="bottom"/>
          </w:tcPr>
          <w:p w:rsidR="007B3C57" w:rsidRDefault="007B3C57" w:rsidP="00246147">
            <w:pPr>
              <w:suppressAutoHyphens/>
              <w:jc w:val="left"/>
            </w:pPr>
            <w:r w:rsidRPr="007B3C57">
              <w:t>на депозитарный учёт</w:t>
            </w:r>
          </w:p>
        </w:tc>
      </w:tr>
      <w:tr w:rsidR="007B3C57" w:rsidTr="00246147">
        <w:trPr>
          <w:trHeight w:val="412"/>
        </w:trPr>
        <w:tc>
          <w:tcPr>
            <w:tcW w:w="534" w:type="dxa"/>
          </w:tcPr>
          <w:p w:rsidR="007B3C57" w:rsidRDefault="007B3C57" w:rsidP="003E37D8">
            <w:pPr>
              <w:suppressAutoHyphens/>
              <w:rPr>
                <w:noProof/>
                <w:lang w:eastAsia="ru-RU"/>
              </w:rPr>
            </w:pPr>
          </w:p>
        </w:tc>
        <w:tc>
          <w:tcPr>
            <w:tcW w:w="9038" w:type="dxa"/>
            <w:gridSpan w:val="3"/>
            <w:vAlign w:val="center"/>
          </w:tcPr>
          <w:p w:rsidR="007B3C57" w:rsidRPr="007B3C57" w:rsidRDefault="007B3C57" w:rsidP="00246147">
            <w:pPr>
              <w:suppressAutoHyphens/>
              <w:jc w:val="left"/>
            </w:pPr>
            <w:r w:rsidRPr="007B3C57">
              <w:t>Специализированному депозитарию,</w:t>
            </w:r>
          </w:p>
        </w:tc>
      </w:tr>
      <w:tr w:rsidR="007B3C57" w:rsidTr="00246147">
        <w:trPr>
          <w:trHeight w:val="563"/>
        </w:trPr>
        <w:tc>
          <w:tcPr>
            <w:tcW w:w="534" w:type="dxa"/>
          </w:tcPr>
          <w:p w:rsidR="007B3C57" w:rsidRDefault="007B3C57" w:rsidP="003E37D8">
            <w:pPr>
              <w:suppressAutoHyphens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21AB69" wp14:editId="60B98B0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76673</wp:posOffset>
                      </wp:positionV>
                      <wp:extent cx="204470" cy="149860"/>
                      <wp:effectExtent l="0" t="0" r="24130" b="2159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.45pt;margin-top:6.05pt;width:16.1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4252" w:type="dxa"/>
            <w:vAlign w:val="bottom"/>
          </w:tcPr>
          <w:p w:rsidR="007B3C57" w:rsidRDefault="007B3C57" w:rsidP="00246147">
            <w:pPr>
              <w:suppressAutoHyphens/>
              <w:jc w:val="left"/>
            </w:pPr>
            <w:r w:rsidRPr="007B3C57">
              <w:t>возвратить с хранения</w:t>
            </w:r>
          </w:p>
        </w:tc>
        <w:tc>
          <w:tcPr>
            <w:tcW w:w="425" w:type="dxa"/>
          </w:tcPr>
          <w:p w:rsidR="007B3C57" w:rsidRDefault="007B3C57" w:rsidP="003E37D8">
            <w:pPr>
              <w:suppressAutoHyphens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DC523A" wp14:editId="5E4B64F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77308</wp:posOffset>
                      </wp:positionV>
                      <wp:extent cx="204470" cy="149860"/>
                      <wp:effectExtent l="0" t="0" r="24130" b="2159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-2.65pt;margin-top:6.1pt;width:16.1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0mhSQIAAE4EAAAOAAAAZHJzL2Uyb0RvYy54bWysVM2O0zAQviPxDpbvNG2U7m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"/>
                  </w:pict>
                </mc:Fallback>
              </mc:AlternateContent>
            </w:r>
          </w:p>
        </w:tc>
        <w:tc>
          <w:tcPr>
            <w:tcW w:w="4361" w:type="dxa"/>
            <w:vAlign w:val="bottom"/>
          </w:tcPr>
          <w:p w:rsidR="007B3C57" w:rsidRDefault="007B3C57" w:rsidP="00246147">
            <w:pPr>
              <w:suppressAutoHyphens/>
              <w:jc w:val="left"/>
            </w:pPr>
            <w:r w:rsidRPr="007B3C57">
              <w:t>с  депозитарного учёта</w:t>
            </w:r>
          </w:p>
        </w:tc>
      </w:tr>
      <w:tr w:rsidR="007B3C57" w:rsidRPr="007B3C57" w:rsidTr="00246147">
        <w:trPr>
          <w:trHeight w:val="297"/>
        </w:trPr>
        <w:tc>
          <w:tcPr>
            <w:tcW w:w="534" w:type="dxa"/>
          </w:tcPr>
          <w:p w:rsidR="007B3C57" w:rsidRPr="007B3C57" w:rsidRDefault="007B3C57" w:rsidP="007B3C57">
            <w:pPr>
              <w:suppressAutoHyphens/>
              <w:rPr>
                <w:noProof/>
                <w:lang w:eastAsia="ru-RU"/>
              </w:rPr>
            </w:pPr>
          </w:p>
        </w:tc>
        <w:tc>
          <w:tcPr>
            <w:tcW w:w="9038" w:type="dxa"/>
            <w:gridSpan w:val="3"/>
            <w:vAlign w:val="center"/>
          </w:tcPr>
          <w:p w:rsidR="007B3C57" w:rsidRPr="007B3C57" w:rsidRDefault="007B3C57" w:rsidP="00246147">
            <w:pPr>
              <w:suppressAutoHyphens/>
              <w:jc w:val="left"/>
              <w:rPr>
                <w:noProof/>
                <w:lang w:eastAsia="ru-RU"/>
              </w:rPr>
            </w:pPr>
            <w:r w:rsidRPr="007B3C57">
              <w:rPr>
                <w:noProof/>
                <w:lang w:eastAsia="ru-RU"/>
              </w:rPr>
              <w:t>Специализированным депозитарием,</w:t>
            </w:r>
          </w:p>
        </w:tc>
      </w:tr>
      <w:tr w:rsidR="007B3C57" w:rsidTr="009B24E9">
        <w:trPr>
          <w:trHeight w:val="707"/>
        </w:trPr>
        <w:tc>
          <w:tcPr>
            <w:tcW w:w="9572" w:type="dxa"/>
            <w:gridSpan w:val="4"/>
            <w:vAlign w:val="center"/>
          </w:tcPr>
          <w:p w:rsidR="007B3C57" w:rsidRDefault="007B3C57" w:rsidP="009B24E9">
            <w:pPr>
              <w:suppressAutoHyphens/>
              <w:spacing w:line="240" w:lineRule="auto"/>
              <w:jc w:val="left"/>
            </w:pPr>
            <w:r w:rsidRPr="007B3C57">
              <w:t>в связи с ________________________________________________________</w:t>
            </w:r>
          </w:p>
          <w:p w:rsidR="007B3C57" w:rsidRPr="009B24E9" w:rsidRDefault="007B3C57" w:rsidP="009B24E9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9B24E9">
              <w:rPr>
                <w:i/>
                <w:sz w:val="16"/>
                <w:szCs w:val="16"/>
              </w:rPr>
              <w:t>(указывается основание)</w:t>
            </w:r>
          </w:p>
        </w:tc>
      </w:tr>
    </w:tbl>
    <w:p w:rsidR="007B3C57" w:rsidRDefault="007B3C57" w:rsidP="003E37D8">
      <w:pPr>
        <w:suppressAutoHyphens/>
      </w:pPr>
    </w:p>
    <w:p w:rsidR="003E37D8" w:rsidRPr="001F0A2E" w:rsidRDefault="003E37D8" w:rsidP="003E37D8">
      <w:pPr>
        <w:suppressAutoHyphens/>
      </w:pPr>
      <w:r w:rsidRPr="001F0A2E">
        <w:t>Следующу</w:t>
      </w:r>
      <w:proofErr w:type="gramStart"/>
      <w:r w:rsidRPr="001F0A2E">
        <w:t>ю(</w:t>
      </w:r>
      <w:proofErr w:type="gramEnd"/>
      <w:r>
        <w:t>-</w:t>
      </w:r>
      <w:proofErr w:type="spellStart"/>
      <w:r w:rsidRPr="001F0A2E">
        <w:t>ие</w:t>
      </w:r>
      <w:proofErr w:type="spellEnd"/>
      <w:r w:rsidRPr="001F0A2E">
        <w:t xml:space="preserve">) </w:t>
      </w:r>
      <w:r>
        <w:t>З</w:t>
      </w:r>
      <w:r w:rsidRPr="001F0A2E">
        <w:t>акладную(-</w:t>
      </w:r>
      <w:proofErr w:type="spellStart"/>
      <w:r w:rsidRPr="001F0A2E">
        <w:t>ые</w:t>
      </w:r>
      <w:proofErr w:type="spellEnd"/>
      <w:r w:rsidRPr="001F0A2E">
        <w:t>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992"/>
        <w:gridCol w:w="1559"/>
        <w:gridCol w:w="1418"/>
        <w:gridCol w:w="1559"/>
        <w:gridCol w:w="850"/>
        <w:gridCol w:w="993"/>
      </w:tblGrid>
      <w:tr w:rsidR="007B3C57" w:rsidRPr="001F0A2E" w:rsidTr="00D32059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E37D8" w:rsidRPr="009B24E9" w:rsidRDefault="003E37D8" w:rsidP="009B24E9">
            <w:pPr>
              <w:spacing w:line="240" w:lineRule="auto"/>
              <w:jc w:val="center"/>
            </w:pPr>
            <w:r w:rsidRPr="009B24E9">
              <w:t>№ государственной регистрации ипотеки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E37D8" w:rsidRPr="009B24E9" w:rsidRDefault="003E37D8" w:rsidP="009B24E9">
            <w:pPr>
              <w:spacing w:line="240" w:lineRule="auto"/>
              <w:jc w:val="center"/>
            </w:pPr>
            <w:r w:rsidRPr="009B24E9">
              <w:t>Дата государственной регистрации ипотеки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E37D8" w:rsidRPr="009B24E9" w:rsidRDefault="003E37D8" w:rsidP="009B24E9">
            <w:pPr>
              <w:spacing w:line="240" w:lineRule="auto"/>
              <w:jc w:val="center"/>
            </w:pPr>
            <w:r w:rsidRPr="009B24E9">
              <w:t>Дата выдачи закладной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E37D8" w:rsidRPr="009B24E9" w:rsidRDefault="003E37D8" w:rsidP="009B24E9">
            <w:pPr>
              <w:spacing w:line="240" w:lineRule="auto"/>
              <w:jc w:val="center"/>
            </w:pPr>
            <w:r w:rsidRPr="009B24E9">
              <w:t>Наименование органа, осуществившего</w:t>
            </w:r>
            <w:r w:rsidR="007B3C57">
              <w:t xml:space="preserve"> </w:t>
            </w:r>
            <w:r w:rsidRPr="009B24E9">
              <w:t>государственную регистрацию ипотеки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E37D8" w:rsidRPr="009B24E9" w:rsidRDefault="003E37D8" w:rsidP="009B24E9">
            <w:pPr>
              <w:spacing w:line="240" w:lineRule="auto"/>
              <w:ind w:left="33"/>
              <w:jc w:val="center"/>
            </w:pPr>
            <w:r w:rsidRPr="009B24E9">
              <w:t>ФИО/ Наименование организации</w:t>
            </w:r>
            <w:r w:rsidR="007B3C57">
              <w:t xml:space="preserve"> </w:t>
            </w:r>
            <w:r w:rsidRPr="009B24E9">
              <w:t>Залогодателя (должника)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E37D8" w:rsidRPr="009B24E9" w:rsidRDefault="003E37D8" w:rsidP="009B24E9">
            <w:pPr>
              <w:spacing w:line="240" w:lineRule="auto"/>
              <w:jc w:val="center"/>
            </w:pPr>
            <w:r w:rsidRPr="009B24E9">
              <w:t>№ документа, удостоверяющего личность/</w:t>
            </w:r>
            <w:r w:rsidR="007B3C57">
              <w:t xml:space="preserve"> </w:t>
            </w:r>
            <w:r w:rsidRPr="009B24E9">
              <w:t>адрес организации Залогодателя (должника)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E37D8" w:rsidRPr="009B24E9" w:rsidRDefault="003E37D8" w:rsidP="009B24E9">
            <w:pPr>
              <w:spacing w:line="240" w:lineRule="auto"/>
              <w:jc w:val="center"/>
            </w:pPr>
            <w:r w:rsidRPr="009B24E9">
              <w:t>Залоговая сумма, валюта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E37D8" w:rsidRPr="009B24E9" w:rsidRDefault="003E37D8" w:rsidP="009B24E9">
            <w:pPr>
              <w:spacing w:line="240" w:lineRule="auto"/>
              <w:jc w:val="center"/>
            </w:pPr>
            <w:r w:rsidRPr="009B24E9">
              <w:t>Количество листов закладной</w:t>
            </w:r>
          </w:p>
        </w:tc>
      </w:tr>
      <w:tr w:rsidR="007B3C57" w:rsidRPr="003B346D" w:rsidTr="00D32059">
        <w:trPr>
          <w:trHeight w:hRule="exact" w:val="482"/>
        </w:trPr>
        <w:tc>
          <w:tcPr>
            <w:tcW w:w="993" w:type="dxa"/>
            <w:vAlign w:val="center"/>
          </w:tcPr>
          <w:p w:rsidR="003B346D" w:rsidRPr="003B346D" w:rsidRDefault="003B346D" w:rsidP="003B346D">
            <w:pPr>
              <w:suppressAutoHyphens/>
              <w:jc w:val="left"/>
            </w:pPr>
          </w:p>
        </w:tc>
        <w:tc>
          <w:tcPr>
            <w:tcW w:w="1276" w:type="dxa"/>
            <w:vAlign w:val="center"/>
          </w:tcPr>
          <w:p w:rsidR="003B346D" w:rsidRPr="003B346D" w:rsidRDefault="003B346D" w:rsidP="003B346D">
            <w:pPr>
              <w:suppressAutoHyphens/>
              <w:jc w:val="left"/>
            </w:pPr>
          </w:p>
        </w:tc>
        <w:tc>
          <w:tcPr>
            <w:tcW w:w="992" w:type="dxa"/>
            <w:vAlign w:val="center"/>
          </w:tcPr>
          <w:p w:rsidR="003B346D" w:rsidRPr="003B346D" w:rsidRDefault="003B346D" w:rsidP="003B346D">
            <w:pPr>
              <w:suppressAutoHyphens/>
              <w:jc w:val="left"/>
            </w:pPr>
          </w:p>
        </w:tc>
        <w:tc>
          <w:tcPr>
            <w:tcW w:w="1559" w:type="dxa"/>
            <w:vAlign w:val="center"/>
          </w:tcPr>
          <w:p w:rsidR="003B346D" w:rsidRPr="003B346D" w:rsidRDefault="003B346D" w:rsidP="003B346D">
            <w:pPr>
              <w:suppressAutoHyphens/>
              <w:jc w:val="left"/>
            </w:pPr>
          </w:p>
        </w:tc>
        <w:tc>
          <w:tcPr>
            <w:tcW w:w="1418" w:type="dxa"/>
            <w:vAlign w:val="center"/>
          </w:tcPr>
          <w:p w:rsidR="003B346D" w:rsidRPr="003B346D" w:rsidRDefault="003B346D" w:rsidP="003B346D">
            <w:pPr>
              <w:suppressAutoHyphens/>
              <w:jc w:val="left"/>
            </w:pPr>
          </w:p>
        </w:tc>
        <w:tc>
          <w:tcPr>
            <w:tcW w:w="1559" w:type="dxa"/>
          </w:tcPr>
          <w:p w:rsidR="003B346D" w:rsidRPr="003B346D" w:rsidRDefault="003B346D" w:rsidP="003B346D">
            <w:pPr>
              <w:suppressAutoHyphens/>
              <w:jc w:val="left"/>
            </w:pPr>
          </w:p>
        </w:tc>
        <w:tc>
          <w:tcPr>
            <w:tcW w:w="850" w:type="dxa"/>
            <w:vAlign w:val="center"/>
          </w:tcPr>
          <w:p w:rsidR="003B346D" w:rsidRPr="003B346D" w:rsidRDefault="003B346D" w:rsidP="003B346D">
            <w:pPr>
              <w:suppressAutoHyphens/>
              <w:jc w:val="left"/>
            </w:pPr>
          </w:p>
        </w:tc>
        <w:tc>
          <w:tcPr>
            <w:tcW w:w="993" w:type="dxa"/>
            <w:vAlign w:val="center"/>
          </w:tcPr>
          <w:p w:rsidR="003B346D" w:rsidRPr="003B346D" w:rsidRDefault="003B346D" w:rsidP="003B346D">
            <w:pPr>
              <w:suppressAutoHyphens/>
              <w:jc w:val="left"/>
            </w:pPr>
          </w:p>
        </w:tc>
      </w:tr>
      <w:tr w:rsidR="007B3C57" w:rsidRPr="001F0A2E" w:rsidTr="00D32059">
        <w:trPr>
          <w:trHeight w:hRule="exact" w:val="432"/>
        </w:trPr>
        <w:tc>
          <w:tcPr>
            <w:tcW w:w="993" w:type="dxa"/>
            <w:vAlign w:val="center"/>
          </w:tcPr>
          <w:p w:rsidR="003E37D8" w:rsidRPr="001F0A2E" w:rsidRDefault="003E37D8" w:rsidP="004B3C22">
            <w:pPr>
              <w:suppressAutoHyphens/>
              <w:jc w:val="left"/>
            </w:pPr>
          </w:p>
        </w:tc>
        <w:tc>
          <w:tcPr>
            <w:tcW w:w="1276" w:type="dxa"/>
            <w:vAlign w:val="center"/>
          </w:tcPr>
          <w:p w:rsidR="003E37D8" w:rsidRPr="001F0A2E" w:rsidRDefault="003E37D8" w:rsidP="004B3C22">
            <w:pPr>
              <w:suppressAutoHyphens/>
              <w:jc w:val="left"/>
            </w:pPr>
          </w:p>
        </w:tc>
        <w:tc>
          <w:tcPr>
            <w:tcW w:w="992" w:type="dxa"/>
            <w:vAlign w:val="center"/>
          </w:tcPr>
          <w:p w:rsidR="003E37D8" w:rsidRPr="001F0A2E" w:rsidRDefault="003E37D8" w:rsidP="004B3C22">
            <w:pPr>
              <w:suppressAutoHyphens/>
              <w:jc w:val="left"/>
            </w:pPr>
          </w:p>
        </w:tc>
        <w:tc>
          <w:tcPr>
            <w:tcW w:w="1559" w:type="dxa"/>
            <w:vAlign w:val="center"/>
          </w:tcPr>
          <w:p w:rsidR="003E37D8" w:rsidRPr="001F0A2E" w:rsidRDefault="003E37D8" w:rsidP="004B3C22">
            <w:pPr>
              <w:suppressAutoHyphens/>
              <w:jc w:val="left"/>
            </w:pPr>
          </w:p>
        </w:tc>
        <w:tc>
          <w:tcPr>
            <w:tcW w:w="1418" w:type="dxa"/>
            <w:vAlign w:val="center"/>
          </w:tcPr>
          <w:p w:rsidR="003E37D8" w:rsidRPr="001F0A2E" w:rsidRDefault="003E37D8" w:rsidP="004B3C22">
            <w:pPr>
              <w:suppressAutoHyphens/>
              <w:jc w:val="left"/>
            </w:pPr>
          </w:p>
        </w:tc>
        <w:tc>
          <w:tcPr>
            <w:tcW w:w="1559" w:type="dxa"/>
          </w:tcPr>
          <w:p w:rsidR="003E37D8" w:rsidRPr="001F0A2E" w:rsidRDefault="003E37D8" w:rsidP="004B3C22">
            <w:pPr>
              <w:suppressAutoHyphens/>
              <w:jc w:val="left"/>
            </w:pPr>
          </w:p>
        </w:tc>
        <w:tc>
          <w:tcPr>
            <w:tcW w:w="850" w:type="dxa"/>
            <w:vAlign w:val="center"/>
          </w:tcPr>
          <w:p w:rsidR="003E37D8" w:rsidRPr="001F0A2E" w:rsidRDefault="003E37D8" w:rsidP="004B3C22">
            <w:pPr>
              <w:suppressAutoHyphens/>
              <w:jc w:val="left"/>
            </w:pPr>
          </w:p>
        </w:tc>
        <w:tc>
          <w:tcPr>
            <w:tcW w:w="993" w:type="dxa"/>
            <w:vAlign w:val="center"/>
          </w:tcPr>
          <w:p w:rsidR="003E37D8" w:rsidRPr="001F0A2E" w:rsidRDefault="003E37D8" w:rsidP="004B3C22">
            <w:pPr>
              <w:suppressAutoHyphens/>
              <w:jc w:val="left"/>
            </w:pPr>
          </w:p>
        </w:tc>
      </w:tr>
    </w:tbl>
    <w:p w:rsidR="003E37D8" w:rsidRPr="001F0A2E" w:rsidRDefault="003E37D8" w:rsidP="003E37D8">
      <w:pPr>
        <w:suppressAutoHyphens/>
      </w:pPr>
    </w:p>
    <w:p w:rsidR="003E37D8" w:rsidRPr="001F0A2E" w:rsidRDefault="003E37D8" w:rsidP="003E37D8">
      <w:pPr>
        <w:suppressAutoHyphens/>
        <w:spacing w:line="240" w:lineRule="auto"/>
        <w:rPr>
          <w:sz w:val="20"/>
          <w:szCs w:val="20"/>
        </w:rPr>
      </w:pPr>
      <w:r w:rsidRPr="001F0A2E">
        <w:t>ИТОГО:</w:t>
      </w:r>
      <w:r w:rsidRPr="001F0A2E">
        <w:rPr>
          <w:sz w:val="20"/>
          <w:szCs w:val="20"/>
        </w:rPr>
        <w:t xml:space="preserve"> ________________________________________________________________</w:t>
      </w:r>
    </w:p>
    <w:p w:rsidR="003E37D8" w:rsidRPr="001F0A2E" w:rsidRDefault="003E37D8" w:rsidP="003E37D8">
      <w:pPr>
        <w:suppressAutoHyphens/>
        <w:jc w:val="center"/>
        <w:rPr>
          <w:i/>
          <w:sz w:val="16"/>
          <w:szCs w:val="16"/>
        </w:rPr>
      </w:pPr>
      <w:r w:rsidRPr="001F0A2E">
        <w:rPr>
          <w:i/>
          <w:sz w:val="16"/>
          <w:szCs w:val="16"/>
        </w:rPr>
        <w:t xml:space="preserve">(указывается количество </w:t>
      </w:r>
      <w:r>
        <w:rPr>
          <w:i/>
          <w:sz w:val="16"/>
          <w:szCs w:val="16"/>
        </w:rPr>
        <w:t>З</w:t>
      </w:r>
      <w:r w:rsidRPr="001F0A2E">
        <w:rPr>
          <w:i/>
          <w:sz w:val="16"/>
          <w:szCs w:val="16"/>
        </w:rPr>
        <w:t>акладных)</w:t>
      </w:r>
    </w:p>
    <w:p w:rsidR="003B346D" w:rsidRDefault="003B346D">
      <w:pPr>
        <w:spacing w:line="240" w:lineRule="auto"/>
        <w:jc w:val="left"/>
      </w:pPr>
      <w:r>
        <w:br w:type="page"/>
      </w:r>
    </w:p>
    <w:p w:rsidR="003E37D8" w:rsidRDefault="007B3C57" w:rsidP="003E37D8">
      <w:r w:rsidRPr="007B3C57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9C71A4" wp14:editId="42C064D7">
                <wp:simplePos x="0" y="0"/>
                <wp:positionH relativeFrom="column">
                  <wp:posOffset>-1094105</wp:posOffset>
                </wp:positionH>
                <wp:positionV relativeFrom="paragraph">
                  <wp:posOffset>-703580</wp:posOffset>
                </wp:positionV>
                <wp:extent cx="204470" cy="149860"/>
                <wp:effectExtent l="0" t="0" r="24130" b="215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86.15pt;margin-top:-55.4pt;width:16.1pt;height:1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"/>
            </w:pict>
          </mc:Fallback>
        </mc:AlternateContent>
      </w:r>
      <w:r w:rsidR="003E37D8">
        <w:t>г.___________</w:t>
      </w:r>
      <w:r w:rsidR="003E37D8">
        <w:tab/>
      </w:r>
      <w:r w:rsidR="003E37D8">
        <w:tab/>
      </w:r>
      <w:r w:rsidR="003E37D8">
        <w:tab/>
      </w:r>
      <w:r w:rsidR="003E37D8">
        <w:tab/>
        <w:t xml:space="preserve">       </w:t>
      </w:r>
      <w:r w:rsidR="003E37D8">
        <w:tab/>
        <w:t xml:space="preserve">         </w:t>
      </w:r>
      <w:r w:rsidR="003E37D8" w:rsidRPr="00206FDB">
        <w:t>«____»_</w:t>
      </w:r>
      <w:r w:rsidR="003E37D8">
        <w:t>_________</w:t>
      </w:r>
      <w:r w:rsidR="003E37D8" w:rsidRPr="00206FDB">
        <w:t>_____20__г.</w:t>
      </w:r>
      <w:r w:rsidR="003E37D8">
        <w:t xml:space="preserve"> </w:t>
      </w:r>
    </w:p>
    <w:p w:rsidR="003E37D8" w:rsidRPr="009B24E9" w:rsidRDefault="003E37D8" w:rsidP="003E37D8">
      <w:pPr>
        <w:rPr>
          <w:b/>
        </w:rPr>
      </w:pPr>
      <w:r w:rsidRPr="009B24E9">
        <w:rPr>
          <w:b/>
        </w:rPr>
        <w:t xml:space="preserve">Уведомление </w:t>
      </w:r>
    </w:p>
    <w:p w:rsidR="003E37D8" w:rsidRPr="00206FDB" w:rsidRDefault="003E37D8" w:rsidP="003E37D8">
      <w:r w:rsidRPr="00206FDB">
        <w:t xml:space="preserve">о передаче </w:t>
      </w:r>
      <w:r>
        <w:t>Вексел</w:t>
      </w:r>
      <w:proofErr w:type="gramStart"/>
      <w:r>
        <w:t>я</w:t>
      </w:r>
      <w:r w:rsidRPr="00206FDB">
        <w:t>(</w:t>
      </w:r>
      <w:proofErr w:type="gramEnd"/>
      <w:r>
        <w:t>-</w:t>
      </w:r>
      <w:r w:rsidRPr="00206FDB">
        <w:t>ей) на хранение</w:t>
      </w:r>
    </w:p>
    <w:p w:rsidR="003E37D8" w:rsidRPr="00206FDB" w:rsidRDefault="003E37D8" w:rsidP="003E37D8">
      <w:r w:rsidRPr="00206FDB">
        <w:t>(возврате</w:t>
      </w:r>
      <w:r>
        <w:t xml:space="preserve"> Вексел</w:t>
      </w:r>
      <w:proofErr w:type="gramStart"/>
      <w:r>
        <w:t>я</w:t>
      </w:r>
      <w:r w:rsidRPr="00206FDB">
        <w:t>(</w:t>
      </w:r>
      <w:proofErr w:type="gramEnd"/>
      <w:r>
        <w:t>-</w:t>
      </w:r>
      <w:r w:rsidRPr="00206FDB">
        <w:t xml:space="preserve">ей) с хранения) </w:t>
      </w:r>
    </w:p>
    <w:p w:rsidR="003E37D8" w:rsidRPr="00206FDB" w:rsidRDefault="003E37D8" w:rsidP="003E37D8">
      <w:pPr>
        <w:ind w:firstLine="397"/>
      </w:pPr>
    </w:p>
    <w:p w:rsidR="003E37D8" w:rsidRPr="00206FDB" w:rsidRDefault="003E37D8" w:rsidP="003E37D8">
      <w:pPr>
        <w:ind w:firstLine="397"/>
      </w:pPr>
    </w:p>
    <w:p w:rsidR="003E37D8" w:rsidRPr="00206FDB" w:rsidRDefault="003E37D8" w:rsidP="003E37D8">
      <w:pPr>
        <w:spacing w:line="240" w:lineRule="auto"/>
      </w:pPr>
      <w:r w:rsidRPr="00206FDB">
        <w:t>Настоящим ______________________________________________</w:t>
      </w:r>
      <w:r>
        <w:t xml:space="preserve">__________, </w:t>
      </w:r>
    </w:p>
    <w:p w:rsidR="003E37D8" w:rsidRPr="00206FDB" w:rsidRDefault="003E37D8" w:rsidP="003E37D8">
      <w:pPr>
        <w:ind w:left="2124" w:firstLine="708"/>
        <w:rPr>
          <w:sz w:val="16"/>
          <w:szCs w:val="16"/>
        </w:rPr>
      </w:pPr>
      <w:r w:rsidRPr="00206FDB">
        <w:rPr>
          <w:i/>
          <w:sz w:val="16"/>
          <w:szCs w:val="16"/>
        </w:rPr>
        <w:t xml:space="preserve">(полное наименование </w:t>
      </w:r>
      <w:r>
        <w:rPr>
          <w:i/>
          <w:sz w:val="16"/>
          <w:szCs w:val="16"/>
        </w:rPr>
        <w:t>Клиента</w:t>
      </w:r>
      <w:r w:rsidRPr="00206FDB">
        <w:rPr>
          <w:i/>
          <w:sz w:val="16"/>
          <w:szCs w:val="16"/>
        </w:rPr>
        <w:t>)</w:t>
      </w:r>
    </w:p>
    <w:p w:rsidR="003E37D8" w:rsidRDefault="003E37D8" w:rsidP="003E37D8">
      <w:proofErr w:type="gramStart"/>
      <w:r>
        <w:t xml:space="preserve">(далее – Клиент) уведомляет </w:t>
      </w:r>
      <w:r w:rsidRPr="00206FDB">
        <w:t xml:space="preserve">АО «Специализированный депозитарий «ИНФИНИТУМ» (далее – </w:t>
      </w:r>
      <w:r>
        <w:t>Специализированный депозитарий</w:t>
      </w:r>
      <w:r w:rsidRPr="00206FDB">
        <w:t xml:space="preserve">) о намерении «___» _______________ г. </w:t>
      </w:r>
      <w:proofErr w:type="gramEnd"/>
    </w:p>
    <w:p w:rsidR="007B3C57" w:rsidRDefault="007B3C57" w:rsidP="003E37D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7B3C57" w:rsidRPr="007B3C57" w:rsidTr="00E01F7B">
        <w:trPr>
          <w:trHeight w:val="629"/>
        </w:trPr>
        <w:tc>
          <w:tcPr>
            <w:tcW w:w="534" w:type="dxa"/>
          </w:tcPr>
          <w:p w:rsidR="007B3C57" w:rsidRPr="007B3C57" w:rsidRDefault="007B3C57" w:rsidP="007B3C5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E951C9" wp14:editId="36F3896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88900</wp:posOffset>
                      </wp:positionV>
                      <wp:extent cx="204470" cy="149860"/>
                      <wp:effectExtent l="0" t="0" r="24130" b="2159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.55pt;margin-top:7pt;width:16.1pt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9038" w:type="dxa"/>
            <w:vAlign w:val="center"/>
          </w:tcPr>
          <w:p w:rsidR="007B3C57" w:rsidRPr="007B3C57" w:rsidRDefault="007B3C57" w:rsidP="007B3C57">
            <w:r w:rsidRPr="007B3C57">
              <w:t>Передать Вексел</w:t>
            </w:r>
            <w:proofErr w:type="gramStart"/>
            <w:r w:rsidRPr="007B3C57">
              <w:t>ь</w:t>
            </w:r>
            <w:r w:rsidR="00217827">
              <w:t>(</w:t>
            </w:r>
            <w:proofErr w:type="gramEnd"/>
            <w:r w:rsidR="00217827">
              <w:t>-я)</w:t>
            </w:r>
            <w:r w:rsidRPr="007B3C57">
              <w:t xml:space="preserve"> на хранение Специализированному депозитарию,</w:t>
            </w:r>
          </w:p>
        </w:tc>
      </w:tr>
      <w:tr w:rsidR="007B3C57" w:rsidRPr="007B3C57" w:rsidTr="00533EA5">
        <w:trPr>
          <w:trHeight w:val="563"/>
        </w:trPr>
        <w:tc>
          <w:tcPr>
            <w:tcW w:w="534" w:type="dxa"/>
          </w:tcPr>
          <w:p w:rsidR="007B3C57" w:rsidRPr="007B3C57" w:rsidRDefault="007B3C57" w:rsidP="007B3C57">
            <w:r w:rsidRPr="007B3C5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E9FD4B" wp14:editId="26A702C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35560</wp:posOffset>
                      </wp:positionV>
                      <wp:extent cx="204470" cy="149860"/>
                      <wp:effectExtent l="0" t="0" r="24130" b="2159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.45pt;margin-top:2.8pt;width:16.1pt;height:1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"/>
                  </w:pict>
                </mc:Fallback>
              </mc:AlternateContent>
            </w:r>
          </w:p>
        </w:tc>
        <w:tc>
          <w:tcPr>
            <w:tcW w:w="9038" w:type="dxa"/>
            <w:vAlign w:val="center"/>
          </w:tcPr>
          <w:p w:rsidR="007B3C57" w:rsidRPr="007B3C57" w:rsidRDefault="007B3C57" w:rsidP="007B3C57">
            <w:r w:rsidRPr="007B3C57">
              <w:t>Возвратить Вексел</w:t>
            </w:r>
            <w:proofErr w:type="gramStart"/>
            <w:r w:rsidRPr="007B3C57">
              <w:t>ь</w:t>
            </w:r>
            <w:r w:rsidR="00217827" w:rsidRPr="00217827">
              <w:t>(</w:t>
            </w:r>
            <w:proofErr w:type="gramEnd"/>
            <w:r w:rsidR="00217827" w:rsidRPr="00217827">
              <w:t>-я)</w:t>
            </w:r>
            <w:r w:rsidRPr="007B3C57">
              <w:t xml:space="preserve"> с хранения Специализированным депозитарием,</w:t>
            </w:r>
          </w:p>
        </w:tc>
      </w:tr>
      <w:tr w:rsidR="007B3C57" w:rsidRPr="007B3C57" w:rsidTr="009B24E9">
        <w:trPr>
          <w:trHeight w:val="707"/>
        </w:trPr>
        <w:tc>
          <w:tcPr>
            <w:tcW w:w="9572" w:type="dxa"/>
            <w:gridSpan w:val="2"/>
            <w:vAlign w:val="center"/>
          </w:tcPr>
          <w:p w:rsidR="007B3C57" w:rsidRPr="007B3C57" w:rsidRDefault="007B3C57" w:rsidP="009B24E9">
            <w:pPr>
              <w:spacing w:line="240" w:lineRule="auto"/>
              <w:jc w:val="left"/>
            </w:pPr>
            <w:r w:rsidRPr="007B3C57">
              <w:t>в связи с _</w:t>
            </w:r>
            <w:r w:rsidR="00217827">
              <w:t>__</w:t>
            </w:r>
            <w:r w:rsidRPr="007B3C57">
              <w:t>_______________________________________________________</w:t>
            </w:r>
          </w:p>
          <w:p w:rsidR="007B3C57" w:rsidRPr="009B24E9" w:rsidRDefault="007B3C57" w:rsidP="009B24E9">
            <w:pPr>
              <w:jc w:val="center"/>
              <w:rPr>
                <w:sz w:val="16"/>
                <w:szCs w:val="16"/>
              </w:rPr>
            </w:pPr>
            <w:r w:rsidRPr="009B24E9">
              <w:rPr>
                <w:i/>
                <w:sz w:val="16"/>
                <w:szCs w:val="16"/>
              </w:rPr>
              <w:t>(указывается основание)</w:t>
            </w:r>
          </w:p>
        </w:tc>
      </w:tr>
    </w:tbl>
    <w:p w:rsidR="003E37D8" w:rsidRDefault="003E37D8" w:rsidP="003E37D8">
      <w:pPr>
        <w:spacing w:line="240" w:lineRule="auto"/>
      </w:pPr>
    </w:p>
    <w:p w:rsidR="003E37D8" w:rsidRPr="00206FDB" w:rsidRDefault="003E37D8" w:rsidP="003E37D8">
      <w:r>
        <w:t>Реквизиты В</w:t>
      </w:r>
      <w:r w:rsidRPr="00206FDB">
        <w:t>ексел</w:t>
      </w:r>
      <w:proofErr w:type="gramStart"/>
      <w:r w:rsidRPr="00206FDB">
        <w:t>я(</w:t>
      </w:r>
      <w:proofErr w:type="gramEnd"/>
      <w:r w:rsidR="007B3C57">
        <w:t>-</w:t>
      </w:r>
      <w:r w:rsidRPr="00206FDB">
        <w:t>ей)</w:t>
      </w:r>
      <w: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260"/>
        <w:gridCol w:w="3119"/>
      </w:tblGrid>
      <w:tr w:rsidR="003E37D8" w:rsidRPr="00206FDB" w:rsidTr="00D32059">
        <w:tc>
          <w:tcPr>
            <w:tcW w:w="426" w:type="dxa"/>
            <w:shd w:val="clear" w:color="auto" w:fill="BFBFBF"/>
            <w:vAlign w:val="center"/>
          </w:tcPr>
          <w:p w:rsidR="003E37D8" w:rsidRPr="009C01A2" w:rsidRDefault="003E37D8" w:rsidP="004B3C22">
            <w:pPr>
              <w:spacing w:line="240" w:lineRule="auto"/>
              <w:ind w:left="175" w:hanging="175"/>
              <w:jc w:val="center"/>
            </w:pPr>
            <w:r w:rsidRPr="009C01A2">
              <w:t>№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3E37D8" w:rsidRPr="009C01A2" w:rsidRDefault="003E37D8" w:rsidP="004B3C22">
            <w:pPr>
              <w:spacing w:line="240" w:lineRule="auto"/>
              <w:jc w:val="center"/>
            </w:pPr>
            <w:r w:rsidRPr="009C01A2">
              <w:t>Наименование</w:t>
            </w:r>
          </w:p>
          <w:p w:rsidR="003E37D8" w:rsidRPr="009C01A2" w:rsidRDefault="00217827" w:rsidP="004B3C22">
            <w:pPr>
              <w:spacing w:line="240" w:lineRule="auto"/>
              <w:jc w:val="center"/>
            </w:pPr>
            <w:r>
              <w:t>в</w:t>
            </w:r>
            <w:r w:rsidR="003E37D8" w:rsidRPr="009C01A2">
              <w:t>екселедателя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3E37D8" w:rsidRPr="009C01A2" w:rsidRDefault="003E37D8" w:rsidP="004B3C22">
            <w:pPr>
              <w:spacing w:line="240" w:lineRule="auto"/>
              <w:jc w:val="center"/>
            </w:pPr>
            <w:r w:rsidRPr="009C01A2">
              <w:t>Номер Векселя и Серия (при наличии)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3E37D8" w:rsidRPr="009C01A2" w:rsidRDefault="003E37D8" w:rsidP="004B3C22">
            <w:pPr>
              <w:spacing w:line="240" w:lineRule="auto"/>
              <w:jc w:val="center"/>
            </w:pPr>
            <w:r w:rsidRPr="009C01A2">
              <w:t>Вексельная сумма</w:t>
            </w:r>
          </w:p>
        </w:tc>
      </w:tr>
      <w:tr w:rsidR="003E37D8" w:rsidRPr="00206FDB" w:rsidTr="00D32059">
        <w:tc>
          <w:tcPr>
            <w:tcW w:w="426" w:type="dxa"/>
          </w:tcPr>
          <w:p w:rsidR="003E37D8" w:rsidRPr="009C01A2" w:rsidRDefault="003E37D8" w:rsidP="004B3C22"/>
        </w:tc>
        <w:tc>
          <w:tcPr>
            <w:tcW w:w="2693" w:type="dxa"/>
          </w:tcPr>
          <w:p w:rsidR="003E37D8" w:rsidRPr="009C01A2" w:rsidRDefault="003E37D8" w:rsidP="004B3C22"/>
        </w:tc>
        <w:tc>
          <w:tcPr>
            <w:tcW w:w="3260" w:type="dxa"/>
          </w:tcPr>
          <w:p w:rsidR="003E37D8" w:rsidRPr="009C01A2" w:rsidRDefault="003E37D8" w:rsidP="004B3C22"/>
        </w:tc>
        <w:tc>
          <w:tcPr>
            <w:tcW w:w="3119" w:type="dxa"/>
          </w:tcPr>
          <w:p w:rsidR="003E37D8" w:rsidRPr="009C01A2" w:rsidRDefault="003E37D8" w:rsidP="004B3C22"/>
        </w:tc>
      </w:tr>
      <w:tr w:rsidR="003E37D8" w:rsidRPr="00206FDB" w:rsidTr="00D32059">
        <w:tc>
          <w:tcPr>
            <w:tcW w:w="426" w:type="dxa"/>
          </w:tcPr>
          <w:p w:rsidR="003E37D8" w:rsidRPr="009C01A2" w:rsidRDefault="003E37D8" w:rsidP="004B3C22"/>
        </w:tc>
        <w:tc>
          <w:tcPr>
            <w:tcW w:w="2693" w:type="dxa"/>
          </w:tcPr>
          <w:p w:rsidR="003E37D8" w:rsidRPr="009C01A2" w:rsidRDefault="003E37D8" w:rsidP="004B3C22"/>
        </w:tc>
        <w:tc>
          <w:tcPr>
            <w:tcW w:w="3260" w:type="dxa"/>
          </w:tcPr>
          <w:p w:rsidR="003E37D8" w:rsidRPr="009C01A2" w:rsidRDefault="003E37D8" w:rsidP="004B3C22"/>
        </w:tc>
        <w:tc>
          <w:tcPr>
            <w:tcW w:w="3119" w:type="dxa"/>
          </w:tcPr>
          <w:p w:rsidR="003E37D8" w:rsidRPr="009C01A2" w:rsidRDefault="003E37D8" w:rsidP="004B3C22"/>
        </w:tc>
      </w:tr>
      <w:tr w:rsidR="003E37D8" w:rsidRPr="00206FDB" w:rsidTr="00D32059">
        <w:tc>
          <w:tcPr>
            <w:tcW w:w="426" w:type="dxa"/>
          </w:tcPr>
          <w:p w:rsidR="003E37D8" w:rsidRPr="009C01A2" w:rsidRDefault="003E37D8" w:rsidP="004B3C22"/>
        </w:tc>
        <w:tc>
          <w:tcPr>
            <w:tcW w:w="2693" w:type="dxa"/>
          </w:tcPr>
          <w:p w:rsidR="003E37D8" w:rsidRPr="009C01A2" w:rsidRDefault="003E37D8" w:rsidP="004B3C22"/>
        </w:tc>
        <w:tc>
          <w:tcPr>
            <w:tcW w:w="3260" w:type="dxa"/>
          </w:tcPr>
          <w:p w:rsidR="003E37D8" w:rsidRPr="009C01A2" w:rsidRDefault="003E37D8" w:rsidP="004B3C22"/>
        </w:tc>
        <w:tc>
          <w:tcPr>
            <w:tcW w:w="3119" w:type="dxa"/>
          </w:tcPr>
          <w:p w:rsidR="003E37D8" w:rsidRPr="009C01A2" w:rsidRDefault="003E37D8" w:rsidP="004B3C22"/>
        </w:tc>
      </w:tr>
      <w:tr w:rsidR="003E37D8" w:rsidRPr="00206FDB" w:rsidTr="00D32059">
        <w:tc>
          <w:tcPr>
            <w:tcW w:w="426" w:type="dxa"/>
          </w:tcPr>
          <w:p w:rsidR="003E37D8" w:rsidRPr="009C01A2" w:rsidRDefault="003E37D8" w:rsidP="004B3C22"/>
        </w:tc>
        <w:tc>
          <w:tcPr>
            <w:tcW w:w="2693" w:type="dxa"/>
          </w:tcPr>
          <w:p w:rsidR="003E37D8" w:rsidRPr="009C01A2" w:rsidRDefault="003E37D8" w:rsidP="004B3C22"/>
        </w:tc>
        <w:tc>
          <w:tcPr>
            <w:tcW w:w="3260" w:type="dxa"/>
          </w:tcPr>
          <w:p w:rsidR="003E37D8" w:rsidRPr="009C01A2" w:rsidRDefault="003E37D8" w:rsidP="004B3C22"/>
        </w:tc>
        <w:tc>
          <w:tcPr>
            <w:tcW w:w="3119" w:type="dxa"/>
          </w:tcPr>
          <w:p w:rsidR="003E37D8" w:rsidRPr="009C01A2" w:rsidRDefault="003E37D8" w:rsidP="004B3C22"/>
        </w:tc>
      </w:tr>
    </w:tbl>
    <w:p w:rsidR="003E37D8" w:rsidRPr="00206FDB" w:rsidRDefault="003E37D8" w:rsidP="003E37D8"/>
    <w:p w:rsidR="003E37D8" w:rsidRDefault="003E37D8" w:rsidP="003E37D8">
      <w:pPr>
        <w:spacing w:line="240" w:lineRule="auto"/>
        <w:rPr>
          <w:sz w:val="20"/>
          <w:szCs w:val="20"/>
        </w:rPr>
      </w:pPr>
      <w:r w:rsidRPr="004446E6">
        <w:t>ИТОГО:</w:t>
      </w:r>
      <w:r w:rsidRPr="0098245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3E37D8" w:rsidRPr="00206FDB" w:rsidRDefault="003E37D8" w:rsidP="003E37D8">
      <w:pPr>
        <w:jc w:val="center"/>
        <w:rPr>
          <w:i/>
          <w:sz w:val="16"/>
          <w:szCs w:val="16"/>
        </w:rPr>
      </w:pPr>
      <w:r w:rsidRPr="00206FDB">
        <w:rPr>
          <w:i/>
          <w:sz w:val="16"/>
          <w:szCs w:val="16"/>
        </w:rPr>
        <w:t xml:space="preserve">(указывается количество </w:t>
      </w:r>
      <w:r>
        <w:rPr>
          <w:i/>
          <w:sz w:val="16"/>
          <w:szCs w:val="16"/>
        </w:rPr>
        <w:t>В</w:t>
      </w:r>
      <w:r w:rsidRPr="00206FDB">
        <w:rPr>
          <w:i/>
          <w:sz w:val="16"/>
          <w:szCs w:val="16"/>
        </w:rPr>
        <w:t>екселей и общая вексельная</w:t>
      </w:r>
      <w:r>
        <w:rPr>
          <w:i/>
          <w:sz w:val="16"/>
          <w:szCs w:val="16"/>
        </w:rPr>
        <w:t xml:space="preserve"> с</w:t>
      </w:r>
      <w:r w:rsidRPr="00206FDB">
        <w:rPr>
          <w:i/>
          <w:sz w:val="16"/>
          <w:szCs w:val="16"/>
        </w:rPr>
        <w:t>умма)</w:t>
      </w:r>
    </w:p>
    <w:p w:rsidR="003B346D" w:rsidRDefault="003B346D">
      <w:pPr>
        <w:spacing w:line="240" w:lineRule="auto"/>
        <w:jc w:val="left"/>
      </w:pPr>
      <w:r>
        <w:br w:type="page"/>
      </w:r>
    </w:p>
    <w:p w:rsidR="003E37D8" w:rsidRPr="00206FDB" w:rsidRDefault="003E37D8" w:rsidP="003E37D8">
      <w:r>
        <w:lastRenderedPageBreak/>
        <w:t xml:space="preserve">г.______________                                             </w:t>
      </w:r>
      <w:r w:rsidRPr="00206FDB">
        <w:t>«____»_</w:t>
      </w:r>
      <w:r>
        <w:t>_________</w:t>
      </w:r>
      <w:r w:rsidRPr="00206FDB">
        <w:t>_____20__г.</w:t>
      </w:r>
    </w:p>
    <w:p w:rsidR="003E37D8" w:rsidRPr="009B24E9" w:rsidRDefault="003E37D8" w:rsidP="003E37D8">
      <w:pPr>
        <w:rPr>
          <w:b/>
        </w:rPr>
      </w:pPr>
      <w:r w:rsidRPr="009B24E9">
        <w:rPr>
          <w:b/>
        </w:rPr>
        <w:t xml:space="preserve">Уведомление </w:t>
      </w:r>
    </w:p>
    <w:p w:rsidR="003E37D8" w:rsidRPr="00206FDB" w:rsidRDefault="003E37D8" w:rsidP="003E37D8">
      <w:r w:rsidRPr="00206FDB">
        <w:t xml:space="preserve">о передаче </w:t>
      </w:r>
      <w:r>
        <w:t>Депозитног</w:t>
      </w:r>
      <w:proofErr w:type="gramStart"/>
      <w:r>
        <w:t>о</w:t>
      </w:r>
      <w:r w:rsidR="003B346D">
        <w:t>(</w:t>
      </w:r>
      <w:proofErr w:type="gramEnd"/>
      <w:r w:rsidR="003B346D">
        <w:t>-ых)</w:t>
      </w:r>
      <w:r>
        <w:t xml:space="preserve"> сертификата</w:t>
      </w:r>
      <w:r w:rsidR="003B346D">
        <w:t>(-</w:t>
      </w:r>
      <w:proofErr w:type="spellStart"/>
      <w:r w:rsidR="003B346D">
        <w:t>ов</w:t>
      </w:r>
      <w:proofErr w:type="spellEnd"/>
      <w:r w:rsidR="003B346D">
        <w:t>)</w:t>
      </w:r>
      <w:r>
        <w:t xml:space="preserve"> </w:t>
      </w:r>
      <w:r w:rsidRPr="00206FDB">
        <w:t>на хранение</w:t>
      </w:r>
    </w:p>
    <w:p w:rsidR="003E37D8" w:rsidRPr="00206FDB" w:rsidRDefault="003E37D8" w:rsidP="003E37D8">
      <w:r w:rsidRPr="00206FDB">
        <w:t>(возврате</w:t>
      </w:r>
      <w:r>
        <w:t xml:space="preserve"> Депозитног</w:t>
      </w:r>
      <w:proofErr w:type="gramStart"/>
      <w:r>
        <w:t>о</w:t>
      </w:r>
      <w:r w:rsidR="003B346D" w:rsidRPr="003B346D">
        <w:t>(</w:t>
      </w:r>
      <w:proofErr w:type="gramEnd"/>
      <w:r w:rsidR="003B346D" w:rsidRPr="003B346D">
        <w:t>-ых)</w:t>
      </w:r>
      <w:r>
        <w:t xml:space="preserve"> сертификата</w:t>
      </w:r>
      <w:r w:rsidR="003B346D" w:rsidRPr="003B346D">
        <w:t>(-</w:t>
      </w:r>
      <w:proofErr w:type="spellStart"/>
      <w:r w:rsidR="003B346D" w:rsidRPr="003B346D">
        <w:t>ов</w:t>
      </w:r>
      <w:proofErr w:type="spellEnd"/>
      <w:r w:rsidR="003B346D" w:rsidRPr="003B346D">
        <w:t>)</w:t>
      </w:r>
      <w:r w:rsidRPr="00206FDB">
        <w:t xml:space="preserve"> с хранения) </w:t>
      </w:r>
    </w:p>
    <w:p w:rsidR="007B3C57" w:rsidRDefault="007B3C57" w:rsidP="003E37D8">
      <w:pPr>
        <w:ind w:firstLine="397"/>
      </w:pPr>
    </w:p>
    <w:p w:rsidR="003E37D8" w:rsidRPr="00206FDB" w:rsidRDefault="003E37D8" w:rsidP="003E37D8">
      <w:pPr>
        <w:ind w:firstLine="397"/>
      </w:pPr>
    </w:p>
    <w:p w:rsidR="003E37D8" w:rsidRPr="00206FDB" w:rsidRDefault="003E37D8" w:rsidP="003E37D8">
      <w:pPr>
        <w:spacing w:line="240" w:lineRule="auto"/>
      </w:pPr>
      <w:r w:rsidRPr="00206FDB">
        <w:t>Настоящим ______________________________________________</w:t>
      </w:r>
      <w:r>
        <w:t xml:space="preserve">__________, </w:t>
      </w:r>
    </w:p>
    <w:p w:rsidR="003E37D8" w:rsidRPr="00206FDB" w:rsidRDefault="003E37D8" w:rsidP="003E37D8">
      <w:pPr>
        <w:ind w:left="2124" w:firstLine="708"/>
        <w:rPr>
          <w:sz w:val="16"/>
          <w:szCs w:val="16"/>
        </w:rPr>
      </w:pPr>
      <w:r w:rsidRPr="00206FDB">
        <w:rPr>
          <w:i/>
          <w:sz w:val="16"/>
          <w:szCs w:val="16"/>
        </w:rPr>
        <w:t xml:space="preserve">(полное наименование </w:t>
      </w:r>
      <w:r>
        <w:rPr>
          <w:i/>
          <w:sz w:val="16"/>
          <w:szCs w:val="16"/>
        </w:rPr>
        <w:t>Клиента</w:t>
      </w:r>
      <w:r w:rsidRPr="00206FDB">
        <w:rPr>
          <w:i/>
          <w:sz w:val="16"/>
          <w:szCs w:val="16"/>
        </w:rPr>
        <w:t>)</w:t>
      </w:r>
    </w:p>
    <w:p w:rsidR="003E37D8" w:rsidRPr="00206FDB" w:rsidRDefault="003E37D8" w:rsidP="003E37D8">
      <w:proofErr w:type="gramStart"/>
      <w:r>
        <w:t xml:space="preserve">(далее – Клиент) уведомляет </w:t>
      </w:r>
      <w:r w:rsidRPr="00206FDB">
        <w:t xml:space="preserve">АО «Специализированный депозитарий «ИНФИНИТУМ» (далее – </w:t>
      </w:r>
      <w:r>
        <w:t>Специализированный депозитарий</w:t>
      </w:r>
      <w:r w:rsidRPr="00206FDB">
        <w:t xml:space="preserve">) о намерении «___» _______________ г. </w:t>
      </w:r>
      <w:proofErr w:type="gramEnd"/>
    </w:p>
    <w:p w:rsidR="003E37D8" w:rsidRDefault="003E37D8" w:rsidP="003E37D8">
      <w:pPr>
        <w:ind w:firstLine="397"/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3E37D8" w:rsidTr="004B3C22">
        <w:trPr>
          <w:trHeight w:val="477"/>
        </w:trPr>
        <w:tc>
          <w:tcPr>
            <w:tcW w:w="1242" w:type="dxa"/>
            <w:vAlign w:val="center"/>
          </w:tcPr>
          <w:p w:rsidR="003E37D8" w:rsidRDefault="003E37D8" w:rsidP="004B3C22">
            <w:pPr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229901" wp14:editId="7A54C03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64135</wp:posOffset>
                      </wp:positionV>
                      <wp:extent cx="204470" cy="149860"/>
                      <wp:effectExtent l="0" t="0" r="24130" b="2159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9.15pt;margin-top:5.05pt;width:16.1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qRRw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8330" w:type="dxa"/>
            <w:vAlign w:val="center"/>
          </w:tcPr>
          <w:p w:rsidR="003E37D8" w:rsidRDefault="007159C5" w:rsidP="003B346D">
            <w:pPr>
              <w:jc w:val="left"/>
            </w:pPr>
            <w:r>
              <w:t>п</w:t>
            </w:r>
            <w:r w:rsidR="003E37D8" w:rsidRPr="00206FDB">
              <w:t xml:space="preserve">ередать </w:t>
            </w:r>
            <w:r w:rsidR="003E37D8">
              <w:t>Депозитны</w:t>
            </w:r>
            <w:proofErr w:type="gramStart"/>
            <w:r w:rsidR="003E37D8">
              <w:t>й</w:t>
            </w:r>
            <w:r w:rsidR="003B346D" w:rsidRPr="003B346D">
              <w:t>(</w:t>
            </w:r>
            <w:proofErr w:type="gramEnd"/>
            <w:r w:rsidR="003B346D" w:rsidRPr="003B346D">
              <w:t>-</w:t>
            </w:r>
            <w:proofErr w:type="spellStart"/>
            <w:r w:rsidR="003B346D">
              <w:t>ые</w:t>
            </w:r>
            <w:proofErr w:type="spellEnd"/>
            <w:r w:rsidR="003B346D" w:rsidRPr="003B346D">
              <w:t>)</w:t>
            </w:r>
            <w:r w:rsidR="003E37D8">
              <w:t xml:space="preserve"> сертификат</w:t>
            </w:r>
            <w:r w:rsidR="003B346D" w:rsidRPr="003B346D">
              <w:t>(-ы)</w:t>
            </w:r>
            <w:r w:rsidR="003E37D8">
              <w:t xml:space="preserve"> </w:t>
            </w:r>
            <w:r w:rsidR="003E37D8" w:rsidRPr="00206FDB">
              <w:t xml:space="preserve">на хранение </w:t>
            </w:r>
            <w:r w:rsidR="003E37D8">
              <w:t>Специализированному депозитарию</w:t>
            </w:r>
            <w:r w:rsidR="003E37D8" w:rsidRPr="00206FDB">
              <w:t>,</w:t>
            </w:r>
          </w:p>
        </w:tc>
      </w:tr>
      <w:tr w:rsidR="003E37D8" w:rsidTr="004B3C22">
        <w:trPr>
          <w:trHeight w:val="497"/>
        </w:trPr>
        <w:tc>
          <w:tcPr>
            <w:tcW w:w="1242" w:type="dxa"/>
            <w:vAlign w:val="center"/>
          </w:tcPr>
          <w:p w:rsidR="003E37D8" w:rsidRDefault="003E37D8" w:rsidP="004B3C22">
            <w:pPr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EB368" wp14:editId="6C1563E3">
                      <wp:simplePos x="0" y="0"/>
                      <wp:positionH relativeFrom="column">
                        <wp:posOffset>245480</wp:posOffset>
                      </wp:positionH>
                      <wp:positionV relativeFrom="paragraph">
                        <wp:posOffset>43626</wp:posOffset>
                      </wp:positionV>
                      <wp:extent cx="204470" cy="149860"/>
                      <wp:effectExtent l="0" t="0" r="24130" b="2159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9.35pt;margin-top:3.45pt;width:16.1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8330" w:type="dxa"/>
            <w:vAlign w:val="center"/>
          </w:tcPr>
          <w:p w:rsidR="003E37D8" w:rsidRDefault="007159C5" w:rsidP="004B3C22">
            <w:pPr>
              <w:jc w:val="left"/>
            </w:pPr>
            <w:r>
              <w:t>в</w:t>
            </w:r>
            <w:r w:rsidR="003E37D8">
              <w:t>озвратить Депозитны</w:t>
            </w:r>
            <w:proofErr w:type="gramStart"/>
            <w:r w:rsidR="003E37D8">
              <w:t>й</w:t>
            </w:r>
            <w:r w:rsidR="007B3C57">
              <w:t>(</w:t>
            </w:r>
            <w:proofErr w:type="gramEnd"/>
            <w:r w:rsidR="007B3C57">
              <w:t>-</w:t>
            </w:r>
            <w:proofErr w:type="spellStart"/>
            <w:r w:rsidR="007B3C57">
              <w:t>ые</w:t>
            </w:r>
            <w:proofErr w:type="spellEnd"/>
            <w:r w:rsidR="007B3C57">
              <w:t>)</w:t>
            </w:r>
            <w:r w:rsidR="003E37D8">
              <w:t xml:space="preserve"> сертификат</w:t>
            </w:r>
            <w:r w:rsidR="007B3C57">
              <w:t xml:space="preserve">(-ы) </w:t>
            </w:r>
            <w:r w:rsidR="003E37D8" w:rsidRPr="00206FDB">
              <w:t xml:space="preserve">с хранения </w:t>
            </w:r>
            <w:r w:rsidR="003E37D8">
              <w:t>Специализированным депозитарием</w:t>
            </w:r>
            <w:r w:rsidR="003E37D8" w:rsidRPr="00206FDB">
              <w:t>,</w:t>
            </w:r>
          </w:p>
        </w:tc>
      </w:tr>
    </w:tbl>
    <w:p w:rsidR="003B346D" w:rsidRDefault="003B346D" w:rsidP="003E37D8">
      <w:pPr>
        <w:spacing w:line="240" w:lineRule="auto"/>
      </w:pPr>
    </w:p>
    <w:p w:rsidR="003E37D8" w:rsidRDefault="003E37D8" w:rsidP="003E37D8">
      <w:pPr>
        <w:spacing w:line="240" w:lineRule="auto"/>
      </w:pPr>
      <w:r w:rsidRPr="00206FDB">
        <w:t>в связи с _______</w:t>
      </w:r>
      <w:r>
        <w:t>________________________________________________</w:t>
      </w:r>
    </w:p>
    <w:p w:rsidR="003E37D8" w:rsidRPr="009B24E9" w:rsidRDefault="003E37D8" w:rsidP="009B24E9">
      <w:pPr>
        <w:spacing w:line="240" w:lineRule="auto"/>
        <w:jc w:val="center"/>
        <w:rPr>
          <w:i/>
          <w:sz w:val="16"/>
          <w:szCs w:val="16"/>
        </w:rPr>
      </w:pPr>
      <w:r w:rsidRPr="00D06258">
        <w:rPr>
          <w:i/>
          <w:sz w:val="16"/>
          <w:szCs w:val="16"/>
        </w:rPr>
        <w:t>(указывается основание)</w:t>
      </w:r>
    </w:p>
    <w:p w:rsidR="007B3C57" w:rsidRPr="009B24E9" w:rsidRDefault="007B3C57" w:rsidP="009B24E9">
      <w:pPr>
        <w:spacing w:line="240" w:lineRule="auto"/>
        <w:jc w:val="left"/>
        <w:rPr>
          <w:sz w:val="18"/>
          <w:szCs w:val="18"/>
        </w:rPr>
      </w:pPr>
    </w:p>
    <w:p w:rsidR="003E37D8" w:rsidRPr="007E3A51" w:rsidRDefault="003E37D8" w:rsidP="003E37D8">
      <w:pPr>
        <w:rPr>
          <w:i/>
          <w:sz w:val="16"/>
          <w:szCs w:val="16"/>
        </w:rPr>
      </w:pPr>
      <w:r>
        <w:t>Реквизиты Депозитног</w:t>
      </w:r>
      <w:proofErr w:type="gramStart"/>
      <w:r>
        <w:t>о</w:t>
      </w:r>
      <w:r w:rsidR="003B346D">
        <w:t>(</w:t>
      </w:r>
      <w:proofErr w:type="gramEnd"/>
      <w:r w:rsidR="003B346D">
        <w:t>-ых)</w:t>
      </w:r>
      <w:r>
        <w:t xml:space="preserve"> сертификата</w:t>
      </w:r>
      <w:r w:rsidR="003B346D">
        <w:t>(</w:t>
      </w:r>
      <w:proofErr w:type="spellStart"/>
      <w:r w:rsidR="003B346D">
        <w:t>ов</w:t>
      </w:r>
      <w:proofErr w:type="spellEnd"/>
      <w:r w:rsidR="003B346D">
        <w:t>)</w:t>
      </w:r>
      <w: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260"/>
        <w:gridCol w:w="2835"/>
      </w:tblGrid>
      <w:tr w:rsidR="003E37D8" w:rsidRPr="00206FDB" w:rsidTr="00D32059">
        <w:tc>
          <w:tcPr>
            <w:tcW w:w="568" w:type="dxa"/>
            <w:shd w:val="clear" w:color="auto" w:fill="BFBFBF"/>
            <w:vAlign w:val="center"/>
          </w:tcPr>
          <w:p w:rsidR="003E37D8" w:rsidRPr="007E3A51" w:rsidRDefault="003E37D8" w:rsidP="004B3C22">
            <w:pPr>
              <w:spacing w:line="240" w:lineRule="auto"/>
              <w:ind w:left="175" w:hanging="175"/>
              <w:jc w:val="center"/>
            </w:pPr>
            <w:r w:rsidRPr="007E3A51">
              <w:t>№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3E37D8" w:rsidRPr="007E3A51" w:rsidRDefault="003E37D8" w:rsidP="004B3C22">
            <w:pPr>
              <w:spacing w:line="240" w:lineRule="auto"/>
              <w:jc w:val="center"/>
            </w:pPr>
            <w:r w:rsidRPr="007E3A51">
              <w:t>Наименование кредитной организации/ наименование вкладчика*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3E37D8" w:rsidRPr="007E3A51" w:rsidRDefault="003E37D8" w:rsidP="004B3C22">
            <w:pPr>
              <w:spacing w:line="240" w:lineRule="auto"/>
              <w:jc w:val="center"/>
            </w:pPr>
            <w:r w:rsidRPr="007E3A51">
              <w:t>Номер и серия Депозитного сертификата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3E37D8" w:rsidRPr="007E3A51" w:rsidRDefault="003E37D8" w:rsidP="004B3C22">
            <w:pPr>
              <w:spacing w:line="240" w:lineRule="auto"/>
              <w:jc w:val="center"/>
            </w:pPr>
            <w:r w:rsidRPr="007E3A51">
              <w:t>Размер вклада, оформленного Депозитным сертификатом</w:t>
            </w:r>
          </w:p>
        </w:tc>
      </w:tr>
      <w:tr w:rsidR="003E37D8" w:rsidRPr="00206FDB" w:rsidTr="00D32059">
        <w:tc>
          <w:tcPr>
            <w:tcW w:w="568" w:type="dxa"/>
          </w:tcPr>
          <w:p w:rsidR="003E37D8" w:rsidRPr="009C01A2" w:rsidRDefault="003E37D8" w:rsidP="004B3C22"/>
        </w:tc>
        <w:tc>
          <w:tcPr>
            <w:tcW w:w="2693" w:type="dxa"/>
          </w:tcPr>
          <w:p w:rsidR="003E37D8" w:rsidRPr="009C01A2" w:rsidRDefault="003E37D8" w:rsidP="004B3C22"/>
        </w:tc>
        <w:tc>
          <w:tcPr>
            <w:tcW w:w="3260" w:type="dxa"/>
          </w:tcPr>
          <w:p w:rsidR="003E37D8" w:rsidRPr="009C01A2" w:rsidRDefault="003E37D8" w:rsidP="004B3C22"/>
        </w:tc>
        <w:tc>
          <w:tcPr>
            <w:tcW w:w="2835" w:type="dxa"/>
          </w:tcPr>
          <w:p w:rsidR="003E37D8" w:rsidRPr="009C01A2" w:rsidRDefault="003E37D8" w:rsidP="004B3C22"/>
        </w:tc>
      </w:tr>
      <w:tr w:rsidR="003E37D8" w:rsidRPr="00206FDB" w:rsidTr="00D32059">
        <w:tc>
          <w:tcPr>
            <w:tcW w:w="568" w:type="dxa"/>
          </w:tcPr>
          <w:p w:rsidR="003E37D8" w:rsidRPr="009C01A2" w:rsidRDefault="003E37D8" w:rsidP="004B3C22"/>
        </w:tc>
        <w:tc>
          <w:tcPr>
            <w:tcW w:w="2693" w:type="dxa"/>
          </w:tcPr>
          <w:p w:rsidR="003E37D8" w:rsidRPr="009C01A2" w:rsidRDefault="003E37D8" w:rsidP="004B3C22"/>
        </w:tc>
        <w:tc>
          <w:tcPr>
            <w:tcW w:w="3260" w:type="dxa"/>
          </w:tcPr>
          <w:p w:rsidR="003E37D8" w:rsidRPr="009C01A2" w:rsidRDefault="003E37D8" w:rsidP="004B3C22"/>
        </w:tc>
        <w:tc>
          <w:tcPr>
            <w:tcW w:w="2835" w:type="dxa"/>
          </w:tcPr>
          <w:p w:rsidR="003E37D8" w:rsidRPr="009C01A2" w:rsidRDefault="003E37D8" w:rsidP="004B3C22"/>
        </w:tc>
      </w:tr>
      <w:tr w:rsidR="003E37D8" w:rsidRPr="00206FDB" w:rsidTr="00D32059">
        <w:tc>
          <w:tcPr>
            <w:tcW w:w="568" w:type="dxa"/>
          </w:tcPr>
          <w:p w:rsidR="003E37D8" w:rsidRPr="009C01A2" w:rsidRDefault="003E37D8" w:rsidP="004B3C22"/>
        </w:tc>
        <w:tc>
          <w:tcPr>
            <w:tcW w:w="2693" w:type="dxa"/>
          </w:tcPr>
          <w:p w:rsidR="003E37D8" w:rsidRPr="009C01A2" w:rsidRDefault="003E37D8" w:rsidP="004B3C22"/>
        </w:tc>
        <w:tc>
          <w:tcPr>
            <w:tcW w:w="3260" w:type="dxa"/>
          </w:tcPr>
          <w:p w:rsidR="003E37D8" w:rsidRPr="009C01A2" w:rsidRDefault="003E37D8" w:rsidP="004B3C22"/>
        </w:tc>
        <w:tc>
          <w:tcPr>
            <w:tcW w:w="2835" w:type="dxa"/>
          </w:tcPr>
          <w:p w:rsidR="003E37D8" w:rsidRPr="009C01A2" w:rsidRDefault="003E37D8" w:rsidP="004B3C22"/>
        </w:tc>
      </w:tr>
      <w:tr w:rsidR="003E37D8" w:rsidRPr="00206FDB" w:rsidTr="00D32059">
        <w:tc>
          <w:tcPr>
            <w:tcW w:w="568" w:type="dxa"/>
          </w:tcPr>
          <w:p w:rsidR="003E37D8" w:rsidRPr="009C01A2" w:rsidRDefault="003E37D8" w:rsidP="004B3C22"/>
        </w:tc>
        <w:tc>
          <w:tcPr>
            <w:tcW w:w="2693" w:type="dxa"/>
          </w:tcPr>
          <w:p w:rsidR="003E37D8" w:rsidRPr="009C01A2" w:rsidRDefault="003E37D8" w:rsidP="004B3C22"/>
        </w:tc>
        <w:tc>
          <w:tcPr>
            <w:tcW w:w="3260" w:type="dxa"/>
          </w:tcPr>
          <w:p w:rsidR="003E37D8" w:rsidRPr="009C01A2" w:rsidRDefault="003E37D8" w:rsidP="004B3C22"/>
        </w:tc>
        <w:tc>
          <w:tcPr>
            <w:tcW w:w="2835" w:type="dxa"/>
          </w:tcPr>
          <w:p w:rsidR="003E37D8" w:rsidRPr="009C01A2" w:rsidRDefault="003E37D8" w:rsidP="004B3C22"/>
        </w:tc>
      </w:tr>
    </w:tbl>
    <w:p w:rsidR="003E37D8" w:rsidRPr="00B64399" w:rsidRDefault="003E37D8" w:rsidP="003E37D8">
      <w:pPr>
        <w:rPr>
          <w:sz w:val="18"/>
          <w:szCs w:val="18"/>
        </w:rPr>
      </w:pPr>
      <w:r w:rsidRPr="00B64399">
        <w:rPr>
          <w:sz w:val="18"/>
          <w:szCs w:val="18"/>
        </w:rPr>
        <w:t>*Наименование вкладчика указывается для именных Депозитных сертификатов.</w:t>
      </w:r>
    </w:p>
    <w:p w:rsidR="003E37D8" w:rsidRDefault="003E37D8" w:rsidP="003E37D8"/>
    <w:p w:rsidR="003E37D8" w:rsidRDefault="003E37D8" w:rsidP="003E37D8">
      <w:pPr>
        <w:spacing w:line="240" w:lineRule="auto"/>
        <w:rPr>
          <w:sz w:val="20"/>
          <w:szCs w:val="20"/>
        </w:rPr>
      </w:pPr>
      <w:r w:rsidRPr="004446E6">
        <w:t>ИТОГО:</w:t>
      </w:r>
      <w:r w:rsidRPr="0098245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3E37D8" w:rsidRPr="007E3A51" w:rsidRDefault="003E37D8" w:rsidP="003E37D8">
      <w:pPr>
        <w:ind w:left="708" w:firstLine="708"/>
        <w:rPr>
          <w:i/>
          <w:sz w:val="16"/>
          <w:szCs w:val="16"/>
        </w:rPr>
      </w:pPr>
      <w:r w:rsidRPr="00206FDB">
        <w:rPr>
          <w:i/>
          <w:sz w:val="16"/>
          <w:szCs w:val="16"/>
        </w:rPr>
        <w:t xml:space="preserve">(указывается количество </w:t>
      </w:r>
      <w:r>
        <w:rPr>
          <w:i/>
          <w:sz w:val="16"/>
          <w:szCs w:val="16"/>
        </w:rPr>
        <w:t>и общая сумма Депозитных сертификатов</w:t>
      </w:r>
      <w:r w:rsidRPr="00206FDB">
        <w:rPr>
          <w:i/>
          <w:sz w:val="16"/>
          <w:szCs w:val="16"/>
        </w:rPr>
        <w:t>)</w:t>
      </w:r>
    </w:p>
    <w:bookmarkEnd w:id="0"/>
    <w:p w:rsidR="003B346D" w:rsidRDefault="003B346D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:rsidR="003B346D" w:rsidRPr="009B24E9" w:rsidRDefault="003B346D" w:rsidP="003B346D">
      <w:r w:rsidRPr="009B24E9">
        <w:t xml:space="preserve">г.______________                        </w:t>
      </w:r>
      <w:r>
        <w:t xml:space="preserve">       </w:t>
      </w:r>
      <w:r w:rsidRPr="009B24E9">
        <w:t xml:space="preserve">            «____»_______________20__г.</w:t>
      </w:r>
    </w:p>
    <w:p w:rsidR="009273B7" w:rsidRPr="009B24E9" w:rsidRDefault="009273B7" w:rsidP="009273B7">
      <w:pPr>
        <w:rPr>
          <w:b/>
        </w:rPr>
      </w:pPr>
      <w:r w:rsidRPr="009B24E9">
        <w:rPr>
          <w:b/>
        </w:rPr>
        <w:t xml:space="preserve">Уведомление </w:t>
      </w:r>
    </w:p>
    <w:p w:rsidR="009273B7" w:rsidRPr="00206FDB" w:rsidRDefault="009273B7" w:rsidP="009273B7">
      <w:r>
        <w:t xml:space="preserve">о передаче </w:t>
      </w:r>
      <w:r w:rsidR="003B346D">
        <w:t>Простог</w:t>
      </w:r>
      <w:proofErr w:type="gramStart"/>
      <w:r w:rsidR="003B346D">
        <w:t>о(</w:t>
      </w:r>
      <w:proofErr w:type="gramEnd"/>
      <w:r w:rsidR="003B346D">
        <w:t>-ых) с</w:t>
      </w:r>
      <w:r>
        <w:t>кладского</w:t>
      </w:r>
      <w:r w:rsidR="003B346D">
        <w:t>(их)</w:t>
      </w:r>
      <w:r>
        <w:t xml:space="preserve"> свидетельства</w:t>
      </w:r>
      <w:r w:rsidR="003B346D" w:rsidRPr="003B346D">
        <w:t>(в)</w:t>
      </w:r>
      <w:r>
        <w:t xml:space="preserve"> </w:t>
      </w:r>
      <w:r w:rsidRPr="00206FDB">
        <w:t>на хранение</w:t>
      </w:r>
    </w:p>
    <w:p w:rsidR="009273B7" w:rsidRPr="00206FDB" w:rsidRDefault="009273B7" w:rsidP="009273B7">
      <w:r w:rsidRPr="00206FDB">
        <w:t>(возврате</w:t>
      </w:r>
      <w:r>
        <w:t xml:space="preserve"> </w:t>
      </w:r>
      <w:r w:rsidR="003B346D">
        <w:t>Простог</w:t>
      </w:r>
      <w:proofErr w:type="gramStart"/>
      <w:r w:rsidR="003B346D">
        <w:t>о(</w:t>
      </w:r>
      <w:proofErr w:type="gramEnd"/>
      <w:r w:rsidR="003B346D">
        <w:t>-ых) с</w:t>
      </w:r>
      <w:r>
        <w:t>кладского</w:t>
      </w:r>
      <w:r w:rsidR="003B346D" w:rsidRPr="003B346D">
        <w:t>(их)</w:t>
      </w:r>
      <w:r>
        <w:t xml:space="preserve"> </w:t>
      </w:r>
      <w:r w:rsidR="00231043">
        <w:t>свидетельства</w:t>
      </w:r>
      <w:r w:rsidR="003B346D">
        <w:t>(в</w:t>
      </w:r>
      <w:r w:rsidR="003B346D" w:rsidRPr="003B346D">
        <w:t>)</w:t>
      </w:r>
      <w:r w:rsidRPr="00206FDB">
        <w:t xml:space="preserve"> </w:t>
      </w:r>
      <w:r w:rsidR="003B346D">
        <w:t xml:space="preserve">с </w:t>
      </w:r>
      <w:r w:rsidRPr="00206FDB">
        <w:t xml:space="preserve">хранения) </w:t>
      </w:r>
    </w:p>
    <w:p w:rsidR="009273B7" w:rsidRDefault="009273B7" w:rsidP="009B24E9">
      <w:r w:rsidRPr="00206FDB">
        <w:t xml:space="preserve"> </w:t>
      </w:r>
    </w:p>
    <w:p w:rsidR="00217827" w:rsidRPr="00206FDB" w:rsidRDefault="00217827" w:rsidP="009B24E9"/>
    <w:p w:rsidR="009273B7" w:rsidRPr="00206FDB" w:rsidRDefault="009273B7" w:rsidP="009273B7">
      <w:pPr>
        <w:spacing w:line="240" w:lineRule="auto"/>
      </w:pPr>
      <w:r w:rsidRPr="00206FDB">
        <w:t>Настоящим ______________________________________________</w:t>
      </w:r>
      <w:r>
        <w:t xml:space="preserve">__________, </w:t>
      </w:r>
    </w:p>
    <w:p w:rsidR="009273B7" w:rsidRPr="00206FDB" w:rsidRDefault="009273B7" w:rsidP="009273B7">
      <w:pPr>
        <w:ind w:left="2124" w:firstLine="708"/>
        <w:rPr>
          <w:sz w:val="16"/>
          <w:szCs w:val="16"/>
        </w:rPr>
      </w:pPr>
      <w:r w:rsidRPr="00206FDB">
        <w:rPr>
          <w:i/>
          <w:sz w:val="16"/>
          <w:szCs w:val="16"/>
        </w:rPr>
        <w:t xml:space="preserve">(полное наименование </w:t>
      </w:r>
      <w:r>
        <w:rPr>
          <w:i/>
          <w:sz w:val="16"/>
          <w:szCs w:val="16"/>
        </w:rPr>
        <w:t>Клиента</w:t>
      </w:r>
      <w:r w:rsidRPr="00206FDB">
        <w:rPr>
          <w:i/>
          <w:sz w:val="16"/>
          <w:szCs w:val="16"/>
        </w:rPr>
        <w:t>)</w:t>
      </w:r>
    </w:p>
    <w:p w:rsidR="009273B7" w:rsidRPr="00206FDB" w:rsidRDefault="009273B7" w:rsidP="009273B7">
      <w:proofErr w:type="gramStart"/>
      <w:r>
        <w:t xml:space="preserve">(далее – Клиент) уведомляет </w:t>
      </w:r>
      <w:r w:rsidRPr="00206FDB">
        <w:t xml:space="preserve">АО «Специализированный депозитарий «ИНФИНИТУМ» (далее – </w:t>
      </w:r>
      <w:r>
        <w:t>Специализированный депозитарий</w:t>
      </w:r>
      <w:r w:rsidRPr="00206FDB">
        <w:t xml:space="preserve">) о намерении «___» _______________ г. </w:t>
      </w:r>
      <w:proofErr w:type="gramEnd"/>
    </w:p>
    <w:p w:rsidR="009273B7" w:rsidRDefault="009273B7" w:rsidP="009273B7">
      <w:pPr>
        <w:ind w:firstLine="397"/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9273B7" w:rsidTr="00834943">
        <w:trPr>
          <w:trHeight w:val="477"/>
        </w:trPr>
        <w:tc>
          <w:tcPr>
            <w:tcW w:w="1242" w:type="dxa"/>
            <w:vAlign w:val="center"/>
          </w:tcPr>
          <w:p w:rsidR="009273B7" w:rsidRDefault="009273B7" w:rsidP="00834943">
            <w:pPr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756EDD" wp14:editId="5A2B0FC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64135</wp:posOffset>
                      </wp:positionV>
                      <wp:extent cx="204470" cy="149860"/>
                      <wp:effectExtent l="0" t="0" r="24130" b="2159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9.15pt;margin-top:5.05pt;width:16.1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8330" w:type="dxa"/>
            <w:vAlign w:val="center"/>
          </w:tcPr>
          <w:p w:rsidR="009273B7" w:rsidRDefault="009273B7" w:rsidP="00CF06C7">
            <w:pPr>
              <w:jc w:val="left"/>
            </w:pPr>
            <w:r>
              <w:t>п</w:t>
            </w:r>
            <w:r w:rsidRPr="00206FDB">
              <w:t xml:space="preserve">ередать </w:t>
            </w:r>
            <w:r w:rsidR="003B346D" w:rsidRPr="003B346D">
              <w:t>Просто</w:t>
            </w:r>
            <w:proofErr w:type="gramStart"/>
            <w:r w:rsidR="003B346D">
              <w:t>е</w:t>
            </w:r>
            <w:r w:rsidR="003B346D" w:rsidRPr="003B346D">
              <w:t>(</w:t>
            </w:r>
            <w:proofErr w:type="gramEnd"/>
            <w:r w:rsidR="003B346D" w:rsidRPr="003B346D">
              <w:t>-</w:t>
            </w:r>
            <w:proofErr w:type="spellStart"/>
            <w:r w:rsidR="003B346D" w:rsidRPr="003B346D">
              <w:t>ы</w:t>
            </w:r>
            <w:r w:rsidR="003B346D">
              <w:t>е</w:t>
            </w:r>
            <w:proofErr w:type="spellEnd"/>
            <w:r w:rsidR="003B346D" w:rsidRPr="003B346D">
              <w:t>) складско</w:t>
            </w:r>
            <w:r w:rsidR="003B346D">
              <w:t>е</w:t>
            </w:r>
            <w:r w:rsidR="003B346D" w:rsidRPr="003B346D">
              <w:t>(</w:t>
            </w:r>
            <w:r w:rsidR="009B24E9">
              <w:t>-</w:t>
            </w:r>
            <w:proofErr w:type="spellStart"/>
            <w:r w:rsidR="003B346D">
              <w:t>ие</w:t>
            </w:r>
            <w:proofErr w:type="spellEnd"/>
            <w:r w:rsidR="003B346D" w:rsidRPr="003B346D">
              <w:t>) свидетельств</w:t>
            </w:r>
            <w:r w:rsidR="003B346D">
              <w:t>о</w:t>
            </w:r>
            <w:r w:rsidR="003B346D" w:rsidRPr="003B346D">
              <w:t>(</w:t>
            </w:r>
            <w:r w:rsidR="003B346D">
              <w:t>а</w:t>
            </w:r>
            <w:r w:rsidR="003B346D" w:rsidRPr="003B346D">
              <w:t>)</w:t>
            </w:r>
            <w:r>
              <w:t xml:space="preserve"> </w:t>
            </w:r>
            <w:r w:rsidRPr="00206FDB">
              <w:t xml:space="preserve">на хранение </w:t>
            </w:r>
            <w:r>
              <w:t>Специализированному депозитарию</w:t>
            </w:r>
            <w:r w:rsidRPr="00206FDB">
              <w:t>,</w:t>
            </w:r>
          </w:p>
        </w:tc>
      </w:tr>
      <w:tr w:rsidR="009273B7" w:rsidTr="00834943">
        <w:trPr>
          <w:trHeight w:val="497"/>
        </w:trPr>
        <w:tc>
          <w:tcPr>
            <w:tcW w:w="1242" w:type="dxa"/>
            <w:vAlign w:val="center"/>
          </w:tcPr>
          <w:p w:rsidR="009273B7" w:rsidRDefault="009273B7" w:rsidP="00834943">
            <w:pPr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08B93B" wp14:editId="06B6DCE9">
                      <wp:simplePos x="0" y="0"/>
                      <wp:positionH relativeFrom="column">
                        <wp:posOffset>245480</wp:posOffset>
                      </wp:positionH>
                      <wp:positionV relativeFrom="paragraph">
                        <wp:posOffset>43626</wp:posOffset>
                      </wp:positionV>
                      <wp:extent cx="204470" cy="149860"/>
                      <wp:effectExtent l="0" t="0" r="24130" b="2159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9.35pt;margin-top:3.45pt;width:16.1pt;height: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8330" w:type="dxa"/>
            <w:vAlign w:val="center"/>
          </w:tcPr>
          <w:p w:rsidR="009273B7" w:rsidRDefault="009273B7" w:rsidP="00CF06C7">
            <w:pPr>
              <w:jc w:val="left"/>
            </w:pPr>
            <w:r>
              <w:t xml:space="preserve">возвратить </w:t>
            </w:r>
            <w:r w:rsidR="003B346D">
              <w:t>Простое с</w:t>
            </w:r>
            <w:r>
              <w:t>кладско</w:t>
            </w:r>
            <w:proofErr w:type="gramStart"/>
            <w:r>
              <w:t>е</w:t>
            </w:r>
            <w:r w:rsidR="003B346D">
              <w:t>(</w:t>
            </w:r>
            <w:proofErr w:type="gramEnd"/>
            <w:r w:rsidR="003B346D">
              <w:t>-</w:t>
            </w:r>
            <w:proofErr w:type="spellStart"/>
            <w:r w:rsidR="003B346D">
              <w:t>ые</w:t>
            </w:r>
            <w:proofErr w:type="spellEnd"/>
            <w:r w:rsidR="003B346D">
              <w:t>)</w:t>
            </w:r>
            <w:r>
              <w:t xml:space="preserve"> свидетельство</w:t>
            </w:r>
            <w:r w:rsidR="003B346D">
              <w:t xml:space="preserve">(-а) </w:t>
            </w:r>
            <w:r w:rsidRPr="00206FDB">
              <w:t xml:space="preserve">с хранения </w:t>
            </w:r>
            <w:r>
              <w:t>Специализированным депозитарием</w:t>
            </w:r>
            <w:r w:rsidRPr="00206FDB">
              <w:t>,</w:t>
            </w:r>
          </w:p>
        </w:tc>
      </w:tr>
    </w:tbl>
    <w:p w:rsidR="003B346D" w:rsidRDefault="003B346D" w:rsidP="009273B7">
      <w:pPr>
        <w:spacing w:line="240" w:lineRule="auto"/>
      </w:pPr>
    </w:p>
    <w:p w:rsidR="009273B7" w:rsidRDefault="009273B7" w:rsidP="009273B7">
      <w:pPr>
        <w:spacing w:line="240" w:lineRule="auto"/>
      </w:pPr>
      <w:r w:rsidRPr="00206FDB">
        <w:t>в связи с _______</w:t>
      </w:r>
      <w:r>
        <w:t>________________________________________________</w:t>
      </w:r>
    </w:p>
    <w:p w:rsidR="007B3C57" w:rsidRPr="00D06258" w:rsidRDefault="009273B7" w:rsidP="009B24E9">
      <w:pPr>
        <w:spacing w:line="240" w:lineRule="auto"/>
        <w:jc w:val="center"/>
        <w:rPr>
          <w:i/>
          <w:sz w:val="16"/>
          <w:szCs w:val="16"/>
        </w:rPr>
      </w:pPr>
      <w:r w:rsidRPr="00D06258">
        <w:rPr>
          <w:i/>
          <w:sz w:val="16"/>
          <w:szCs w:val="16"/>
        </w:rPr>
        <w:t>(указывается основание)</w:t>
      </w:r>
    </w:p>
    <w:p w:rsidR="007B3C57" w:rsidRDefault="007B3C57" w:rsidP="009B24E9">
      <w:pPr>
        <w:jc w:val="left"/>
      </w:pPr>
    </w:p>
    <w:p w:rsidR="009273B7" w:rsidRPr="007E3A51" w:rsidRDefault="009273B7" w:rsidP="009B24E9">
      <w:pPr>
        <w:jc w:val="left"/>
        <w:rPr>
          <w:i/>
          <w:sz w:val="16"/>
          <w:szCs w:val="16"/>
        </w:rPr>
      </w:pPr>
      <w:r>
        <w:t xml:space="preserve">Реквизиты </w:t>
      </w:r>
      <w:r w:rsidR="003B346D">
        <w:t>Простого (-ых) складског</w:t>
      </w:r>
      <w:proofErr w:type="gramStart"/>
      <w:r w:rsidR="003B346D">
        <w:t>о(</w:t>
      </w:r>
      <w:proofErr w:type="gramEnd"/>
      <w:r w:rsidR="003B346D">
        <w:t xml:space="preserve">-их) </w:t>
      </w:r>
      <w:r>
        <w:t>свидетельства</w:t>
      </w:r>
      <w:r w:rsidR="003B346D">
        <w:t>(</w:t>
      </w:r>
      <w:r w:rsidR="007B3C57">
        <w:t>-</w:t>
      </w:r>
      <w:r w:rsidR="003B346D">
        <w:t>в)</w:t>
      </w:r>
      <w: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2410"/>
        <w:gridCol w:w="2268"/>
      </w:tblGrid>
      <w:tr w:rsidR="00F92348" w:rsidRPr="00206FDB" w:rsidTr="00D32059">
        <w:tc>
          <w:tcPr>
            <w:tcW w:w="568" w:type="dxa"/>
            <w:shd w:val="clear" w:color="auto" w:fill="BFBFBF"/>
            <w:vAlign w:val="center"/>
          </w:tcPr>
          <w:p w:rsidR="009273B7" w:rsidRPr="007E3A51" w:rsidRDefault="009273B7" w:rsidP="00D06258">
            <w:pPr>
              <w:spacing w:line="240" w:lineRule="auto"/>
              <w:ind w:left="175" w:hanging="175"/>
              <w:jc w:val="center"/>
            </w:pPr>
            <w:r w:rsidRPr="007E3A51">
              <w:t>№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9273B7" w:rsidRPr="007E3A51" w:rsidRDefault="009273B7">
            <w:pPr>
              <w:spacing w:line="240" w:lineRule="auto"/>
              <w:jc w:val="center"/>
            </w:pPr>
            <w:r>
              <w:t xml:space="preserve">Дата выдачи </w:t>
            </w:r>
            <w:r w:rsidR="007E618B" w:rsidRPr="007E618B">
              <w:t xml:space="preserve">Простого складского свидетельства 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9273B7" w:rsidRPr="007E3A51" w:rsidRDefault="009273B7">
            <w:pPr>
              <w:spacing w:line="240" w:lineRule="auto"/>
              <w:jc w:val="center"/>
            </w:pPr>
            <w:r w:rsidRPr="007E3A51">
              <w:t xml:space="preserve">Наименование </w:t>
            </w:r>
            <w:r>
              <w:t>товарного склада, принявшего товар на хранение;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9273B7" w:rsidRPr="007E3A51" w:rsidRDefault="009273B7">
            <w:pPr>
              <w:spacing w:line="240" w:lineRule="auto"/>
              <w:jc w:val="center"/>
            </w:pPr>
            <w:r>
              <w:t xml:space="preserve">Номер </w:t>
            </w:r>
            <w:r w:rsidR="007E618B" w:rsidRPr="007E618B">
              <w:t>Простого</w:t>
            </w:r>
            <w:r w:rsidR="007E618B">
              <w:t xml:space="preserve"> </w:t>
            </w:r>
            <w:r w:rsidR="007E618B" w:rsidRPr="007E618B">
              <w:t xml:space="preserve">складского свидетельства </w:t>
            </w:r>
            <w:r>
              <w:t>по реестру склада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9273B7" w:rsidRPr="007E3A51" w:rsidRDefault="00F92348">
            <w:pPr>
              <w:spacing w:line="240" w:lineRule="auto"/>
              <w:jc w:val="center"/>
            </w:pPr>
            <w:r>
              <w:t xml:space="preserve">Наименование </w:t>
            </w:r>
            <w:r w:rsidR="009273B7">
              <w:t>и количество материальных ценностей, принятых на хранение складом</w:t>
            </w:r>
          </w:p>
        </w:tc>
      </w:tr>
      <w:tr w:rsidR="00F92348" w:rsidRPr="00206FDB" w:rsidTr="00D32059">
        <w:tc>
          <w:tcPr>
            <w:tcW w:w="568" w:type="dxa"/>
          </w:tcPr>
          <w:p w:rsidR="009273B7" w:rsidRPr="009C01A2" w:rsidRDefault="009273B7" w:rsidP="00834943"/>
        </w:tc>
        <w:tc>
          <w:tcPr>
            <w:tcW w:w="2126" w:type="dxa"/>
          </w:tcPr>
          <w:p w:rsidR="009273B7" w:rsidRPr="009C01A2" w:rsidRDefault="009273B7" w:rsidP="00834943"/>
        </w:tc>
        <w:tc>
          <w:tcPr>
            <w:tcW w:w="2126" w:type="dxa"/>
          </w:tcPr>
          <w:p w:rsidR="009273B7" w:rsidRPr="009C01A2" w:rsidRDefault="009273B7" w:rsidP="00834943"/>
        </w:tc>
        <w:tc>
          <w:tcPr>
            <w:tcW w:w="2410" w:type="dxa"/>
          </w:tcPr>
          <w:p w:rsidR="009273B7" w:rsidRPr="009C01A2" w:rsidRDefault="009273B7" w:rsidP="00834943"/>
        </w:tc>
        <w:tc>
          <w:tcPr>
            <w:tcW w:w="2268" w:type="dxa"/>
          </w:tcPr>
          <w:p w:rsidR="009273B7" w:rsidRPr="009C01A2" w:rsidRDefault="009273B7" w:rsidP="00834943"/>
        </w:tc>
      </w:tr>
      <w:tr w:rsidR="00F92348" w:rsidRPr="00206FDB" w:rsidTr="00D32059">
        <w:tc>
          <w:tcPr>
            <w:tcW w:w="568" w:type="dxa"/>
          </w:tcPr>
          <w:p w:rsidR="009273B7" w:rsidRPr="009C01A2" w:rsidRDefault="009273B7" w:rsidP="00834943"/>
        </w:tc>
        <w:tc>
          <w:tcPr>
            <w:tcW w:w="2126" w:type="dxa"/>
          </w:tcPr>
          <w:p w:rsidR="009273B7" w:rsidRPr="009C01A2" w:rsidRDefault="009273B7" w:rsidP="00834943"/>
        </w:tc>
        <w:tc>
          <w:tcPr>
            <w:tcW w:w="2126" w:type="dxa"/>
          </w:tcPr>
          <w:p w:rsidR="009273B7" w:rsidRPr="009C01A2" w:rsidRDefault="009273B7" w:rsidP="00834943"/>
        </w:tc>
        <w:tc>
          <w:tcPr>
            <w:tcW w:w="2410" w:type="dxa"/>
          </w:tcPr>
          <w:p w:rsidR="009273B7" w:rsidRPr="009C01A2" w:rsidRDefault="009273B7" w:rsidP="00834943"/>
        </w:tc>
        <w:tc>
          <w:tcPr>
            <w:tcW w:w="2268" w:type="dxa"/>
          </w:tcPr>
          <w:p w:rsidR="009273B7" w:rsidRPr="009C01A2" w:rsidRDefault="009273B7" w:rsidP="00834943"/>
        </w:tc>
      </w:tr>
      <w:tr w:rsidR="00F92348" w:rsidRPr="00206FDB" w:rsidTr="00D32059">
        <w:tc>
          <w:tcPr>
            <w:tcW w:w="568" w:type="dxa"/>
          </w:tcPr>
          <w:p w:rsidR="009273B7" w:rsidRPr="009C01A2" w:rsidRDefault="009273B7" w:rsidP="00834943"/>
        </w:tc>
        <w:tc>
          <w:tcPr>
            <w:tcW w:w="2126" w:type="dxa"/>
          </w:tcPr>
          <w:p w:rsidR="009273B7" w:rsidRPr="009C01A2" w:rsidRDefault="009273B7" w:rsidP="00834943"/>
        </w:tc>
        <w:tc>
          <w:tcPr>
            <w:tcW w:w="2126" w:type="dxa"/>
          </w:tcPr>
          <w:p w:rsidR="009273B7" w:rsidRPr="009C01A2" w:rsidRDefault="009273B7" w:rsidP="00834943"/>
        </w:tc>
        <w:tc>
          <w:tcPr>
            <w:tcW w:w="2410" w:type="dxa"/>
          </w:tcPr>
          <w:p w:rsidR="009273B7" w:rsidRPr="009C01A2" w:rsidRDefault="009273B7" w:rsidP="00834943"/>
        </w:tc>
        <w:tc>
          <w:tcPr>
            <w:tcW w:w="2268" w:type="dxa"/>
          </w:tcPr>
          <w:p w:rsidR="009273B7" w:rsidRPr="009C01A2" w:rsidRDefault="009273B7" w:rsidP="00834943"/>
        </w:tc>
      </w:tr>
      <w:tr w:rsidR="00F92348" w:rsidRPr="00206FDB" w:rsidTr="00D32059">
        <w:tc>
          <w:tcPr>
            <w:tcW w:w="568" w:type="dxa"/>
          </w:tcPr>
          <w:p w:rsidR="009273B7" w:rsidRPr="009C01A2" w:rsidRDefault="009273B7" w:rsidP="00834943"/>
        </w:tc>
        <w:tc>
          <w:tcPr>
            <w:tcW w:w="2126" w:type="dxa"/>
          </w:tcPr>
          <w:p w:rsidR="009273B7" w:rsidRPr="009C01A2" w:rsidRDefault="009273B7" w:rsidP="00834943"/>
        </w:tc>
        <w:tc>
          <w:tcPr>
            <w:tcW w:w="2126" w:type="dxa"/>
          </w:tcPr>
          <w:p w:rsidR="009273B7" w:rsidRPr="009C01A2" w:rsidRDefault="009273B7" w:rsidP="00834943"/>
        </w:tc>
        <w:tc>
          <w:tcPr>
            <w:tcW w:w="2410" w:type="dxa"/>
          </w:tcPr>
          <w:p w:rsidR="009273B7" w:rsidRPr="009C01A2" w:rsidRDefault="009273B7" w:rsidP="00834943"/>
        </w:tc>
        <w:tc>
          <w:tcPr>
            <w:tcW w:w="2268" w:type="dxa"/>
          </w:tcPr>
          <w:p w:rsidR="009273B7" w:rsidRPr="009C01A2" w:rsidRDefault="009273B7" w:rsidP="00834943"/>
        </w:tc>
      </w:tr>
    </w:tbl>
    <w:p w:rsidR="009273B7" w:rsidRDefault="009273B7" w:rsidP="009273B7"/>
    <w:p w:rsidR="009273B7" w:rsidRDefault="009273B7" w:rsidP="009273B7">
      <w:pPr>
        <w:spacing w:line="240" w:lineRule="auto"/>
        <w:rPr>
          <w:sz w:val="20"/>
          <w:szCs w:val="20"/>
        </w:rPr>
      </w:pPr>
      <w:r w:rsidRPr="004446E6">
        <w:t>ИТОГО:</w:t>
      </w:r>
      <w:r w:rsidRPr="0098245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9273B7" w:rsidRPr="007E3A51" w:rsidRDefault="009273B7" w:rsidP="009B24E9">
      <w:pPr>
        <w:rPr>
          <w:i/>
          <w:sz w:val="16"/>
          <w:szCs w:val="16"/>
        </w:rPr>
      </w:pPr>
      <w:r w:rsidRPr="00206FDB">
        <w:rPr>
          <w:i/>
          <w:sz w:val="16"/>
          <w:szCs w:val="16"/>
        </w:rPr>
        <w:t xml:space="preserve">(указывается количество </w:t>
      </w:r>
      <w:r>
        <w:rPr>
          <w:i/>
          <w:sz w:val="16"/>
          <w:szCs w:val="16"/>
        </w:rPr>
        <w:t xml:space="preserve">и </w:t>
      </w:r>
      <w:r w:rsidR="003B346D">
        <w:rPr>
          <w:i/>
          <w:sz w:val="16"/>
          <w:szCs w:val="16"/>
        </w:rPr>
        <w:t>Простых с</w:t>
      </w:r>
      <w:r>
        <w:rPr>
          <w:i/>
          <w:sz w:val="16"/>
          <w:szCs w:val="16"/>
        </w:rPr>
        <w:t>кладских свидетельств</w:t>
      </w:r>
      <w:r w:rsidRPr="00206FDB">
        <w:rPr>
          <w:i/>
          <w:sz w:val="16"/>
          <w:szCs w:val="16"/>
        </w:rPr>
        <w:t>)</w:t>
      </w:r>
    </w:p>
    <w:p w:rsidR="00C67215" w:rsidRDefault="00C67215">
      <w:pPr>
        <w:spacing w:line="240" w:lineRule="auto"/>
        <w:jc w:val="left"/>
      </w:pPr>
      <w:r>
        <w:br w:type="page"/>
      </w:r>
    </w:p>
    <w:p w:rsidR="00C67215" w:rsidRPr="00C67215" w:rsidRDefault="00C67215" w:rsidP="00C67215">
      <w:r w:rsidRPr="00C67215">
        <w:t>г.______________                                           «____»_______________20__г.</w:t>
      </w:r>
    </w:p>
    <w:p w:rsidR="00C67215" w:rsidRPr="00C67215" w:rsidRDefault="00C67215" w:rsidP="00C67215">
      <w:pPr>
        <w:rPr>
          <w:b/>
        </w:rPr>
      </w:pPr>
    </w:p>
    <w:p w:rsidR="00C67215" w:rsidRPr="00C67215" w:rsidRDefault="00C67215" w:rsidP="00C67215">
      <w:pPr>
        <w:rPr>
          <w:b/>
        </w:rPr>
      </w:pPr>
      <w:r w:rsidRPr="00C67215">
        <w:rPr>
          <w:b/>
        </w:rPr>
        <w:t xml:space="preserve">Уведомление </w:t>
      </w:r>
    </w:p>
    <w:p w:rsidR="00C67215" w:rsidRPr="00C67215" w:rsidRDefault="00C67215" w:rsidP="00C67215">
      <w:r w:rsidRPr="00C67215">
        <w:t>о передаче Двойног</w:t>
      </w:r>
      <w:proofErr w:type="gramStart"/>
      <w:r w:rsidRPr="00C67215">
        <w:t>о(</w:t>
      </w:r>
      <w:proofErr w:type="gramEnd"/>
      <w:r w:rsidRPr="00C67215">
        <w:t>-ых) складского(-их) свидетельства(в) на хранение</w:t>
      </w:r>
    </w:p>
    <w:p w:rsidR="00C67215" w:rsidRPr="00C67215" w:rsidRDefault="00C67215" w:rsidP="00C67215">
      <w:r w:rsidRPr="00C67215">
        <w:t>(возврате Двойног</w:t>
      </w:r>
      <w:proofErr w:type="gramStart"/>
      <w:r w:rsidRPr="00C67215">
        <w:t>о(</w:t>
      </w:r>
      <w:proofErr w:type="gramEnd"/>
      <w:r w:rsidRPr="00C67215">
        <w:t xml:space="preserve">-ых) складского(-их) свидетельства(в) с хранения) </w:t>
      </w:r>
    </w:p>
    <w:p w:rsidR="00C67215" w:rsidRPr="00C67215" w:rsidRDefault="00C67215" w:rsidP="00C67215">
      <w:r w:rsidRPr="00C67215">
        <w:t xml:space="preserve"> </w:t>
      </w:r>
    </w:p>
    <w:p w:rsidR="00C67215" w:rsidRPr="00C67215" w:rsidRDefault="00C67215" w:rsidP="00C67215">
      <w:r w:rsidRPr="00C67215">
        <w:t xml:space="preserve">Настоящим ________________________________________________________, </w:t>
      </w:r>
    </w:p>
    <w:p w:rsidR="00C67215" w:rsidRPr="00C67215" w:rsidRDefault="00C67215" w:rsidP="00C67215">
      <w:r w:rsidRPr="00C67215">
        <w:rPr>
          <w:i/>
        </w:rPr>
        <w:t>(полное наименование Клиента)</w:t>
      </w:r>
    </w:p>
    <w:p w:rsidR="00C67215" w:rsidRPr="00C67215" w:rsidRDefault="00C67215" w:rsidP="00C67215">
      <w:proofErr w:type="gramStart"/>
      <w:r w:rsidRPr="00C67215">
        <w:t xml:space="preserve">(далее – Клиент) уведомляет АО «Специализированный депозитарий «ИНФИНИТУМ» (далее – Специализированный депозитарий) о намерении «___» _______________ г. </w:t>
      </w:r>
      <w:proofErr w:type="gramEnd"/>
    </w:p>
    <w:p w:rsidR="00C67215" w:rsidRPr="00C67215" w:rsidRDefault="00C67215" w:rsidP="00C67215"/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C67215" w:rsidRPr="00C67215" w:rsidTr="00BF74CB">
        <w:trPr>
          <w:trHeight w:val="477"/>
        </w:trPr>
        <w:tc>
          <w:tcPr>
            <w:tcW w:w="1242" w:type="dxa"/>
            <w:vAlign w:val="center"/>
          </w:tcPr>
          <w:p w:rsidR="00C67215" w:rsidRPr="00C67215" w:rsidRDefault="00C67215" w:rsidP="00C67215">
            <w:r w:rsidRPr="00C6721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562900" wp14:editId="226FB76C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64135</wp:posOffset>
                      </wp:positionV>
                      <wp:extent cx="204470" cy="149860"/>
                      <wp:effectExtent l="0" t="0" r="24130" b="2159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9.15pt;margin-top:5.05pt;width:16.1pt;height:1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"/>
                  </w:pict>
                </mc:Fallback>
              </mc:AlternateContent>
            </w:r>
          </w:p>
        </w:tc>
        <w:tc>
          <w:tcPr>
            <w:tcW w:w="8330" w:type="dxa"/>
            <w:vAlign w:val="center"/>
          </w:tcPr>
          <w:p w:rsidR="00C67215" w:rsidRPr="00C67215" w:rsidRDefault="00C67215" w:rsidP="00CF06C7">
            <w:r w:rsidRPr="00C67215">
              <w:t>передать Двойно</w:t>
            </w:r>
            <w:proofErr w:type="gramStart"/>
            <w:r w:rsidRPr="00C67215">
              <w:t>е(</w:t>
            </w:r>
            <w:proofErr w:type="gramEnd"/>
            <w:r w:rsidRPr="00C67215">
              <w:t>-</w:t>
            </w:r>
            <w:proofErr w:type="spellStart"/>
            <w:r w:rsidRPr="00C67215">
              <w:t>ые</w:t>
            </w:r>
            <w:proofErr w:type="spellEnd"/>
            <w:r w:rsidRPr="00C67215">
              <w:t>) складское(-</w:t>
            </w:r>
            <w:proofErr w:type="spellStart"/>
            <w:r w:rsidRPr="00C67215">
              <w:t>ие</w:t>
            </w:r>
            <w:proofErr w:type="spellEnd"/>
            <w:r w:rsidRPr="00C67215">
              <w:t>) свидетельство(а) на хранение Специализированному депозитарию,</w:t>
            </w:r>
          </w:p>
        </w:tc>
      </w:tr>
      <w:tr w:rsidR="00C67215" w:rsidRPr="00C67215" w:rsidTr="00BF74CB">
        <w:trPr>
          <w:trHeight w:val="497"/>
        </w:trPr>
        <w:tc>
          <w:tcPr>
            <w:tcW w:w="1242" w:type="dxa"/>
            <w:vAlign w:val="center"/>
          </w:tcPr>
          <w:p w:rsidR="00C67215" w:rsidRPr="00C67215" w:rsidRDefault="00C67215" w:rsidP="00C67215">
            <w:r w:rsidRPr="00C6721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DC7C95" wp14:editId="4FA42B82">
                      <wp:simplePos x="0" y="0"/>
                      <wp:positionH relativeFrom="column">
                        <wp:posOffset>245480</wp:posOffset>
                      </wp:positionH>
                      <wp:positionV relativeFrom="paragraph">
                        <wp:posOffset>43626</wp:posOffset>
                      </wp:positionV>
                      <wp:extent cx="204470" cy="149860"/>
                      <wp:effectExtent l="0" t="0" r="24130" b="2159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9.35pt;margin-top:3.45pt;width:16.1pt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"/>
                  </w:pict>
                </mc:Fallback>
              </mc:AlternateContent>
            </w:r>
          </w:p>
        </w:tc>
        <w:tc>
          <w:tcPr>
            <w:tcW w:w="8330" w:type="dxa"/>
            <w:vAlign w:val="center"/>
          </w:tcPr>
          <w:p w:rsidR="00C67215" w:rsidRPr="00C67215" w:rsidRDefault="00C67215" w:rsidP="00CF06C7">
            <w:r w:rsidRPr="00C67215">
              <w:t>возвратить Двойно</w:t>
            </w:r>
            <w:proofErr w:type="gramStart"/>
            <w:r w:rsidRPr="00C67215">
              <w:t>е(</w:t>
            </w:r>
            <w:proofErr w:type="gramEnd"/>
            <w:r w:rsidRPr="00C67215">
              <w:t>-</w:t>
            </w:r>
            <w:proofErr w:type="spellStart"/>
            <w:r w:rsidRPr="00C67215">
              <w:t>ые</w:t>
            </w:r>
            <w:proofErr w:type="spellEnd"/>
            <w:r w:rsidRPr="00C67215">
              <w:t>) складское(-</w:t>
            </w:r>
            <w:proofErr w:type="spellStart"/>
            <w:r w:rsidRPr="00C67215">
              <w:t>ие</w:t>
            </w:r>
            <w:proofErr w:type="spellEnd"/>
            <w:r w:rsidRPr="00C67215">
              <w:t>) свидетельство(а) с хранения Специализированным депозитарием,</w:t>
            </w:r>
          </w:p>
        </w:tc>
      </w:tr>
    </w:tbl>
    <w:p w:rsidR="00C67215" w:rsidRPr="00C67215" w:rsidRDefault="00C67215" w:rsidP="00C67215"/>
    <w:p w:rsidR="00C67215" w:rsidRPr="00C67215" w:rsidRDefault="00C67215" w:rsidP="009B24E9">
      <w:pPr>
        <w:spacing w:line="240" w:lineRule="auto"/>
      </w:pPr>
      <w:r w:rsidRPr="00C67215">
        <w:t>в связи с _______________________________________________________</w:t>
      </w:r>
    </w:p>
    <w:p w:rsidR="00C67215" w:rsidRPr="009B24E9" w:rsidRDefault="00C67215" w:rsidP="009B24E9">
      <w:pPr>
        <w:spacing w:line="240" w:lineRule="auto"/>
        <w:jc w:val="center"/>
        <w:rPr>
          <w:i/>
          <w:sz w:val="16"/>
          <w:szCs w:val="16"/>
        </w:rPr>
      </w:pPr>
      <w:r w:rsidRPr="009B24E9">
        <w:rPr>
          <w:i/>
          <w:sz w:val="16"/>
          <w:szCs w:val="16"/>
        </w:rPr>
        <w:t>(указывается основание)</w:t>
      </w:r>
    </w:p>
    <w:p w:rsidR="007B3C57" w:rsidRDefault="007B3C57" w:rsidP="00C67215"/>
    <w:p w:rsidR="00C67215" w:rsidRPr="00C67215" w:rsidRDefault="00C67215" w:rsidP="00C67215">
      <w:pPr>
        <w:rPr>
          <w:i/>
        </w:rPr>
      </w:pPr>
      <w:r w:rsidRPr="00C67215">
        <w:t>Реквизиты Двойног</w:t>
      </w:r>
      <w:proofErr w:type="gramStart"/>
      <w:r w:rsidRPr="00C67215">
        <w:t>о(</w:t>
      </w:r>
      <w:proofErr w:type="gramEnd"/>
      <w:r w:rsidRPr="00C67215">
        <w:t>-ых) складского(-их) свидетельства(</w:t>
      </w:r>
      <w:r w:rsidR="007B3C57">
        <w:t>-</w:t>
      </w:r>
      <w:r w:rsidRPr="00C67215">
        <w:t>в):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2410"/>
        <w:gridCol w:w="2268"/>
      </w:tblGrid>
      <w:tr w:rsidR="00C67215" w:rsidRPr="00C67215" w:rsidTr="00D32059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C67215" w:rsidRPr="00C67215" w:rsidRDefault="00C67215" w:rsidP="009B24E9">
            <w:pPr>
              <w:spacing w:line="240" w:lineRule="auto"/>
              <w:jc w:val="center"/>
            </w:pPr>
            <w:r w:rsidRPr="00C67215">
              <w:t>№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C67215" w:rsidRPr="00C67215" w:rsidRDefault="00C67215" w:rsidP="009B24E9">
            <w:pPr>
              <w:spacing w:line="240" w:lineRule="auto"/>
              <w:jc w:val="center"/>
            </w:pPr>
            <w:r w:rsidRPr="00C67215">
              <w:t>Дата выдачи Двойного складского свидетельства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C67215" w:rsidRPr="00C67215" w:rsidRDefault="00C67215" w:rsidP="009B24E9">
            <w:pPr>
              <w:spacing w:line="240" w:lineRule="auto"/>
              <w:jc w:val="center"/>
            </w:pPr>
            <w:r w:rsidRPr="00C67215">
              <w:t>Наименование товарного склада, принявшего товар на хранение;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67215" w:rsidRPr="00C67215" w:rsidRDefault="00C67215" w:rsidP="009B24E9">
            <w:pPr>
              <w:spacing w:line="240" w:lineRule="auto"/>
              <w:jc w:val="center"/>
            </w:pPr>
            <w:r w:rsidRPr="00C67215">
              <w:t>Номер Двойного складского свидетельства по реестру склада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67215" w:rsidRPr="00C67215" w:rsidRDefault="00C67215" w:rsidP="009B24E9">
            <w:pPr>
              <w:spacing w:line="240" w:lineRule="auto"/>
              <w:jc w:val="center"/>
            </w:pPr>
            <w:r w:rsidRPr="00C67215">
              <w:t>Наименование и количество материальных ценностей, принятых на хранение складом</w:t>
            </w:r>
          </w:p>
        </w:tc>
      </w:tr>
      <w:tr w:rsidR="00C67215" w:rsidRPr="00C67215" w:rsidTr="00D32059">
        <w:tc>
          <w:tcPr>
            <w:tcW w:w="568" w:type="dxa"/>
          </w:tcPr>
          <w:p w:rsidR="00C67215" w:rsidRPr="00C67215" w:rsidRDefault="00C67215" w:rsidP="00C67215"/>
        </w:tc>
        <w:tc>
          <w:tcPr>
            <w:tcW w:w="2126" w:type="dxa"/>
          </w:tcPr>
          <w:p w:rsidR="00C67215" w:rsidRPr="00C67215" w:rsidRDefault="00C67215" w:rsidP="00C67215"/>
        </w:tc>
        <w:tc>
          <w:tcPr>
            <w:tcW w:w="2126" w:type="dxa"/>
          </w:tcPr>
          <w:p w:rsidR="00C67215" w:rsidRPr="00C67215" w:rsidRDefault="00C67215" w:rsidP="00C67215"/>
        </w:tc>
        <w:tc>
          <w:tcPr>
            <w:tcW w:w="2410" w:type="dxa"/>
          </w:tcPr>
          <w:p w:rsidR="00C67215" w:rsidRPr="00C67215" w:rsidRDefault="00C67215" w:rsidP="00C67215"/>
        </w:tc>
        <w:tc>
          <w:tcPr>
            <w:tcW w:w="2268" w:type="dxa"/>
          </w:tcPr>
          <w:p w:rsidR="00C67215" w:rsidRPr="00C67215" w:rsidRDefault="00C67215" w:rsidP="00C67215"/>
        </w:tc>
      </w:tr>
      <w:tr w:rsidR="00C67215" w:rsidRPr="00C67215" w:rsidTr="00D32059">
        <w:tc>
          <w:tcPr>
            <w:tcW w:w="568" w:type="dxa"/>
          </w:tcPr>
          <w:p w:rsidR="00C67215" w:rsidRPr="00C67215" w:rsidRDefault="00C67215" w:rsidP="00C67215"/>
        </w:tc>
        <w:tc>
          <w:tcPr>
            <w:tcW w:w="2126" w:type="dxa"/>
          </w:tcPr>
          <w:p w:rsidR="00C67215" w:rsidRPr="00C67215" w:rsidRDefault="00C67215" w:rsidP="00C67215"/>
        </w:tc>
        <w:tc>
          <w:tcPr>
            <w:tcW w:w="2126" w:type="dxa"/>
          </w:tcPr>
          <w:p w:rsidR="00C67215" w:rsidRPr="00C67215" w:rsidRDefault="00C67215" w:rsidP="00C67215"/>
        </w:tc>
        <w:tc>
          <w:tcPr>
            <w:tcW w:w="2410" w:type="dxa"/>
          </w:tcPr>
          <w:p w:rsidR="00C67215" w:rsidRPr="00C67215" w:rsidRDefault="00C67215" w:rsidP="00C67215"/>
        </w:tc>
        <w:tc>
          <w:tcPr>
            <w:tcW w:w="2268" w:type="dxa"/>
          </w:tcPr>
          <w:p w:rsidR="00C67215" w:rsidRPr="00C67215" w:rsidRDefault="00C67215" w:rsidP="00C67215"/>
        </w:tc>
      </w:tr>
      <w:tr w:rsidR="00C67215" w:rsidRPr="00C67215" w:rsidTr="00D32059">
        <w:tc>
          <w:tcPr>
            <w:tcW w:w="568" w:type="dxa"/>
          </w:tcPr>
          <w:p w:rsidR="00C67215" w:rsidRPr="00C67215" w:rsidRDefault="00C67215" w:rsidP="00C67215"/>
        </w:tc>
        <w:tc>
          <w:tcPr>
            <w:tcW w:w="2126" w:type="dxa"/>
          </w:tcPr>
          <w:p w:rsidR="00C67215" w:rsidRPr="00C67215" w:rsidRDefault="00C67215" w:rsidP="00C67215"/>
        </w:tc>
        <w:tc>
          <w:tcPr>
            <w:tcW w:w="2126" w:type="dxa"/>
          </w:tcPr>
          <w:p w:rsidR="00C67215" w:rsidRPr="00C67215" w:rsidRDefault="00C67215" w:rsidP="00C67215"/>
        </w:tc>
        <w:tc>
          <w:tcPr>
            <w:tcW w:w="2410" w:type="dxa"/>
          </w:tcPr>
          <w:p w:rsidR="00C67215" w:rsidRPr="00C67215" w:rsidRDefault="00C67215" w:rsidP="00C67215"/>
        </w:tc>
        <w:tc>
          <w:tcPr>
            <w:tcW w:w="2268" w:type="dxa"/>
          </w:tcPr>
          <w:p w:rsidR="00C67215" w:rsidRPr="00C67215" w:rsidRDefault="00C67215" w:rsidP="00C67215"/>
        </w:tc>
      </w:tr>
      <w:tr w:rsidR="00C67215" w:rsidRPr="00C67215" w:rsidTr="00D32059">
        <w:tc>
          <w:tcPr>
            <w:tcW w:w="568" w:type="dxa"/>
          </w:tcPr>
          <w:p w:rsidR="00C67215" w:rsidRPr="00C67215" w:rsidRDefault="00C67215" w:rsidP="00C67215"/>
        </w:tc>
        <w:tc>
          <w:tcPr>
            <w:tcW w:w="2126" w:type="dxa"/>
          </w:tcPr>
          <w:p w:rsidR="00C67215" w:rsidRPr="00C67215" w:rsidRDefault="00C67215" w:rsidP="00C67215"/>
        </w:tc>
        <w:tc>
          <w:tcPr>
            <w:tcW w:w="2126" w:type="dxa"/>
          </w:tcPr>
          <w:p w:rsidR="00C67215" w:rsidRPr="00C67215" w:rsidRDefault="00C67215" w:rsidP="00C67215"/>
        </w:tc>
        <w:tc>
          <w:tcPr>
            <w:tcW w:w="2410" w:type="dxa"/>
          </w:tcPr>
          <w:p w:rsidR="00C67215" w:rsidRPr="00C67215" w:rsidRDefault="00C67215" w:rsidP="00C67215"/>
        </w:tc>
        <w:tc>
          <w:tcPr>
            <w:tcW w:w="2268" w:type="dxa"/>
          </w:tcPr>
          <w:p w:rsidR="00C67215" w:rsidRPr="00C67215" w:rsidRDefault="00C67215" w:rsidP="00C67215"/>
        </w:tc>
      </w:tr>
    </w:tbl>
    <w:p w:rsidR="00C67215" w:rsidRPr="00C67215" w:rsidRDefault="00C67215" w:rsidP="00C67215"/>
    <w:p w:rsidR="00C67215" w:rsidRPr="00C67215" w:rsidRDefault="00C67215" w:rsidP="009B24E9">
      <w:pPr>
        <w:spacing w:line="240" w:lineRule="auto"/>
      </w:pPr>
      <w:r w:rsidRPr="00C67215">
        <w:t>ИТОГО: ________________________________________________________________</w:t>
      </w:r>
    </w:p>
    <w:p w:rsidR="00C67215" w:rsidRPr="009B24E9" w:rsidRDefault="00C67215" w:rsidP="009B24E9">
      <w:pPr>
        <w:spacing w:line="240" w:lineRule="auto"/>
        <w:rPr>
          <w:i/>
          <w:sz w:val="16"/>
          <w:szCs w:val="16"/>
        </w:rPr>
      </w:pPr>
      <w:r w:rsidRPr="009B24E9">
        <w:rPr>
          <w:i/>
          <w:sz w:val="16"/>
          <w:szCs w:val="16"/>
        </w:rPr>
        <w:t>(указывается количество Двойных складских свидетельств)</w:t>
      </w:r>
    </w:p>
    <w:p w:rsidR="00C67215" w:rsidRPr="00C67215" w:rsidRDefault="00C67215" w:rsidP="00C67215"/>
    <w:p w:rsidR="009273B7" w:rsidRDefault="009273B7" w:rsidP="003B346D"/>
    <w:sectPr w:rsidR="009273B7" w:rsidSect="009B19C1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DA" w:rsidRDefault="00E124DA" w:rsidP="0090013D">
      <w:pPr>
        <w:spacing w:line="240" w:lineRule="auto"/>
      </w:pPr>
      <w:r>
        <w:separator/>
      </w:r>
    </w:p>
  </w:endnote>
  <w:endnote w:type="continuationSeparator" w:id="0">
    <w:p w:rsidR="00E124DA" w:rsidRDefault="00E124DA" w:rsidP="00900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83" w:rsidRPr="00E36083" w:rsidRDefault="00E36083" w:rsidP="005904AB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22" w:rsidRDefault="000D2022" w:rsidP="000D2022">
    <w:pPr>
      <w:ind w:right="51"/>
    </w:pPr>
    <w:r>
      <w:t xml:space="preserve">Актуальная версия на </w:t>
    </w:r>
    <w:r w:rsidR="00A73446">
      <w:fldChar w:fldCharType="begin"/>
    </w:r>
    <w:r w:rsidR="00A73446">
      <w:instrText xml:space="preserve"> TIME \@ "dd.MM.yyyy" </w:instrText>
    </w:r>
    <w:r w:rsidR="00A73446">
      <w:fldChar w:fldCharType="separate"/>
    </w:r>
    <w:r w:rsidR="00A81FE1">
      <w:rPr>
        <w:noProof/>
      </w:rPr>
      <w:t>10.12.2020</w:t>
    </w:r>
    <w:r w:rsidR="00A73446">
      <w:fldChar w:fldCharType="end"/>
    </w:r>
    <w:r w:rsidR="00DB7722">
      <w:rPr>
        <w:noProof/>
        <w:lang w:eastAsia="ru-RU"/>
      </w:rPr>
      <mc:AlternateContent>
        <mc:Choice Requires="wps">
          <w:drawing>
            <wp:anchor distT="4294967292" distB="4294967292" distL="114300" distR="114300" simplePos="0" relativeHeight="251686912" behindDoc="0" locked="0" layoutInCell="1" allowOverlap="1" wp14:anchorId="74CAD7F1" wp14:editId="24CB32FC">
              <wp:simplePos x="0" y="0"/>
              <wp:positionH relativeFrom="margin">
                <wp:align>left</wp:align>
              </wp:positionH>
              <wp:positionV relativeFrom="paragraph">
                <wp:posOffset>-3811</wp:posOffset>
              </wp:positionV>
              <wp:extent cx="3059430" cy="0"/>
              <wp:effectExtent l="0" t="0" r="26670" b="19050"/>
              <wp:wrapNone/>
              <wp:docPr id="8" name="Прямая соединительная линия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594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page" from="0,-.3pt" to="240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" strokecolor="#c00000">
              <o:lock v:ext="edit" shapetype="f"/>
              <w10:wrap anchorx="margin"/>
            </v:line>
          </w:pict>
        </mc:Fallback>
      </mc:AlternateContent>
    </w:r>
    <w:r w:rsidR="00DB772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26FBFE5" wp14:editId="34217F92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22" w:rsidRPr="00043376" w:rsidRDefault="008D68CF" w:rsidP="000D2022">
                          <w:pPr>
                            <w:pStyle w:val="ab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87409" w:rsidRPr="0048740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0D2022" w:rsidRDefault="000D2022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5" o:spid="_x0000_s1028" type="#_x0000_t13" style="position:absolute;left:0;text-align:left;margin-left:802.85pt;margin-top:543.45pt;width:38.6pt;height:32.2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" o:allowincell="f" adj="13609,5370" fillcolor="red" stroked="f" strokecolor="#4f81bd">
              <v:textbox inset=",0,,0">
                <w:txbxContent>
                  <w:p w:rsidR="000D2022" w:rsidRPr="00043376" w:rsidRDefault="008D68CF" w:rsidP="000D2022">
                    <w:pPr>
                      <w:pStyle w:val="ab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87409" w:rsidRPr="00487409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0D2022" w:rsidRDefault="000D2022" w:rsidP="000D2022"/>
                </w:txbxContent>
              </v:textbox>
              <w10:wrap anchorx="page" anchory="page"/>
            </v:shape>
          </w:pict>
        </mc:Fallback>
      </mc:AlternateContent>
    </w:r>
    <w:r w:rsidR="00DB772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1" layoutInCell="0" allowOverlap="0" wp14:anchorId="0427D38B" wp14:editId="06EB2443">
              <wp:simplePos x="0" y="0"/>
              <wp:positionH relativeFrom="page">
                <wp:posOffset>6496685</wp:posOffset>
              </wp:positionH>
              <wp:positionV relativeFrom="page">
                <wp:posOffset>10280650</wp:posOffset>
              </wp:positionV>
              <wp:extent cx="525145" cy="302260"/>
              <wp:effectExtent l="0" t="2857" r="5397" b="5398"/>
              <wp:wrapNone/>
              <wp:docPr id="6" name="Auto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525145" cy="302260"/>
                      </a:xfrm>
                      <a:prstGeom prst="flowChartProcess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shade val="30000"/>
                              <a:satMod val="115000"/>
                            </a:srgbClr>
                          </a:gs>
                          <a:gs pos="50000">
                            <a:srgbClr val="C0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C0000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xtLst/>
                    </wps:spPr>
                    <wps:txbx>
                      <w:txbxContent>
                        <w:p w:rsidR="000D2022" w:rsidRPr="001C72ED" w:rsidRDefault="00A73446" w:rsidP="000D2022">
                          <w:pPr>
                            <w:pStyle w:val="a9"/>
                            <w:rPr>
                              <w:sz w:val="20"/>
                              <w:szCs w:val="20"/>
                            </w:rPr>
                          </w:pP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0D2022" w:rsidRPr="001C72ED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740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0D2022" w:rsidRPr="001C72ED" w:rsidRDefault="000D2022" w:rsidP="000D202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0;text-align:left;margin-left:511.55pt;margin-top:809.5pt;width:41.35pt;height:23.8pt;rotation:-9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" o:allowincell="f" o:allowoverlap="f" fillcolor="#700" stroked="f">
              <v:fill color2="#ce0000" rotate="t" angle="90" colors="0 #700;.5 #ad0000;1 #ce0000" focus="100%" type="gradient"/>
              <v:textbox>
                <w:txbxContent>
                  <w:p w:rsidR="000D2022" w:rsidRPr="001C72ED" w:rsidRDefault="00A73446" w:rsidP="000D2022">
                    <w:pPr>
                      <w:pStyle w:val="a9"/>
                      <w:rPr>
                        <w:sz w:val="20"/>
                        <w:szCs w:val="20"/>
                      </w:rPr>
                    </w:pPr>
                    <w:r w:rsidRPr="001C72ED">
                      <w:rPr>
                        <w:sz w:val="20"/>
                        <w:szCs w:val="20"/>
                      </w:rPr>
                      <w:fldChar w:fldCharType="begin"/>
                    </w:r>
                    <w:r w:rsidR="000D2022" w:rsidRPr="001C72ED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1C72ED">
                      <w:rPr>
                        <w:sz w:val="20"/>
                        <w:szCs w:val="20"/>
                      </w:rPr>
                      <w:fldChar w:fldCharType="separate"/>
                    </w:r>
                    <w:r w:rsidR="00487409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1C72ED"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:rsidR="000D2022" w:rsidRPr="001C72ED" w:rsidRDefault="000D2022" w:rsidP="000D202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B772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05DACAA0" wp14:editId="359C1D04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22" w:rsidRPr="00043376" w:rsidRDefault="008D68CF" w:rsidP="000D2022">
                          <w:pPr>
                            <w:pStyle w:val="ab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87409" w:rsidRPr="0048740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0D2022" w:rsidRDefault="000D2022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13" o:spid="_x0000_s1030" type="#_x0000_t13" style="position:absolute;left:0;text-align:left;margin-left:802.85pt;margin-top:543.45pt;width:38.6pt;height:32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" o:allowincell="f" adj="13609,5370" fillcolor="red" stroked="f" strokecolor="#4f81bd">
              <v:textbox inset=",0,,0">
                <w:txbxContent>
                  <w:p w:rsidR="000D2022" w:rsidRPr="00043376" w:rsidRDefault="008D68CF" w:rsidP="000D2022">
                    <w:pPr>
                      <w:pStyle w:val="ab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87409" w:rsidRPr="00487409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0D2022" w:rsidRDefault="000D2022" w:rsidP="000D2022"/>
                </w:txbxContent>
              </v:textbox>
              <w10:wrap anchorx="page" anchory="page"/>
            </v:shape>
          </w:pict>
        </mc:Fallback>
      </mc:AlternateContent>
    </w:r>
    <w:r w:rsidR="00DB772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4111E178" wp14:editId="66038937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22" w:rsidRPr="00043376" w:rsidRDefault="008D68CF" w:rsidP="000D2022">
                          <w:pPr>
                            <w:pStyle w:val="ab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87409" w:rsidRPr="0048740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0D2022" w:rsidRDefault="000D2022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23" o:spid="_x0000_s1031" type="#_x0000_t13" style="position:absolute;left:0;text-align:left;margin-left:802.85pt;margin-top:543.45pt;width:38.6pt;height:32.2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" o:allowincell="f" adj="13609,5370" fillcolor="red" stroked="f" strokecolor="#4f81bd">
              <v:textbox inset=",0,,0">
                <w:txbxContent>
                  <w:p w:rsidR="000D2022" w:rsidRPr="00043376" w:rsidRDefault="008D68CF" w:rsidP="000D2022">
                    <w:pPr>
                      <w:pStyle w:val="ab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87409" w:rsidRPr="00487409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0D2022" w:rsidRDefault="000D2022" w:rsidP="000D2022"/>
                </w:txbxContent>
              </v:textbox>
              <w10:wrap anchorx="page" anchory="page"/>
            </v:shape>
          </w:pict>
        </mc:Fallback>
      </mc:AlternateContent>
    </w:r>
  </w:p>
  <w:p w:rsidR="000D2022" w:rsidRDefault="000D20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DA" w:rsidRDefault="00E124DA" w:rsidP="0090013D">
      <w:pPr>
        <w:spacing w:line="240" w:lineRule="auto"/>
      </w:pPr>
      <w:r>
        <w:separator/>
      </w:r>
    </w:p>
  </w:footnote>
  <w:footnote w:type="continuationSeparator" w:id="0">
    <w:p w:rsidR="00E124DA" w:rsidRDefault="00E124DA" w:rsidP="00900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26" w:rsidRPr="00282726" w:rsidRDefault="00282726" w:rsidP="00354BFC">
    <w:pPr>
      <w:pStyle w:val="a9"/>
    </w:pPr>
    <w:r w:rsidRPr="00354BFC">
      <w:t>Приложение</w:t>
    </w:r>
    <w:r w:rsidRPr="00282726">
      <w:t xml:space="preserve"> 1</w:t>
    </w:r>
  </w:p>
  <w:p w:rsidR="00282726" w:rsidRDefault="00354BFC" w:rsidP="00354BFC">
    <w:pPr>
      <w:pStyle w:val="a9"/>
      <w:rPr>
        <w:lang w:eastAsia="ru-RU"/>
      </w:rPr>
    </w:pPr>
    <w:r>
      <w:rPr>
        <w:lang w:eastAsia="ru-RU"/>
      </w:rPr>
      <w:t xml:space="preserve">к </w:t>
    </w:r>
    <w:r w:rsidR="00523E0B">
      <w:rPr>
        <w:lang w:eastAsia="ru-RU"/>
      </w:rPr>
      <w:t>ПОРЯДКУ</w:t>
    </w:r>
  </w:p>
  <w:sdt>
    <w:sdtPr>
      <w:rPr>
        <w:rFonts w:eastAsia="Times New Roman" w:cs="Arial"/>
        <w:color w:val="404040"/>
        <w:szCs w:val="16"/>
        <w:lang w:eastAsia="ru-RU"/>
      </w:rPr>
      <w:alias w:val="Название"/>
      <w:id w:val="24857356"/>
      <w:placeholder>
        <w:docPart w:val="5306FBAE41A0483ABA81E0685A7AC98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82726" w:rsidRDefault="00245BCA" w:rsidP="00354BFC">
        <w:pPr>
          <w:pStyle w:val="a9"/>
          <w:rPr>
            <w:rFonts w:eastAsia="Times New Roman" w:cs="Arial"/>
            <w:color w:val="404040"/>
            <w:szCs w:val="16"/>
            <w:lang w:eastAsia="ru-RU"/>
          </w:rPr>
        </w:pPr>
        <w:r>
          <w:rPr>
            <w:rFonts w:eastAsia="Times New Roman" w:cs="Arial"/>
            <w:color w:val="404040"/>
            <w:szCs w:val="16"/>
            <w:lang w:eastAsia="ru-RU"/>
          </w:rPr>
          <w:t>Приложение №20 к Порядку документооборота между СД, Фондом и УК (Приложение 1)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«ИНФИНИТУМ»</w:t>
        </w:r>
      </w:p>
    </w:sdtContent>
  </w:sdt>
  <w:p w:rsidR="00282726" w:rsidRPr="007B3BB8" w:rsidRDefault="00282726" w:rsidP="00354BFC">
    <w:pPr>
      <w:pStyle w:val="a9"/>
      <w:rPr>
        <w:lang w:eastAsia="ru-RU"/>
      </w:rPr>
    </w:pPr>
    <w:r>
      <w:rPr>
        <w:lang w:eastAsia="ru-RU"/>
      </w:rPr>
      <w:t>ОАО «Специализированный депозитарий «ИНФИНИТУМ»</w:t>
    </w:r>
  </w:p>
  <w:p w:rsidR="00282726" w:rsidRPr="00BC0B1D" w:rsidRDefault="00551F2F" w:rsidP="00551F2F">
    <w:pPr>
      <w:pStyle w:val="a9"/>
      <w:tabs>
        <w:tab w:val="clear" w:pos="4677"/>
        <w:tab w:val="clear" w:pos="9355"/>
        <w:tab w:val="center" w:leader="underscore" w:pos="5103"/>
      </w:tabs>
      <w:rPr>
        <w:color w:val="C00000"/>
        <w:vertAlign w:val="superscript"/>
      </w:rPr>
    </w:pPr>
    <w:r w:rsidRPr="00BC0B1D">
      <w:rPr>
        <w:color w:val="C00000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32"/>
    <w:multiLevelType w:val="hybridMultilevel"/>
    <w:tmpl w:val="0F7EC90E"/>
    <w:lvl w:ilvl="0" w:tplc="4420FE6C">
      <w:start w:val="1"/>
      <w:numFmt w:val="upperLetter"/>
      <w:lvlText w:val="%1."/>
      <w:lvlJc w:val="left"/>
      <w:pPr>
        <w:ind w:left="1571" w:hanging="360"/>
      </w:pPr>
      <w:rPr>
        <w:rFonts w:hint="default"/>
        <w:b/>
      </w:rPr>
    </w:lvl>
    <w:lvl w:ilvl="1" w:tplc="29B43C0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EA8"/>
    <w:multiLevelType w:val="multilevel"/>
    <w:tmpl w:val="F5A09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C00000"/>
      </w:rPr>
    </w:lvl>
    <w:lvl w:ilvl="2">
      <w:start w:val="1"/>
      <w:numFmt w:val="decimal"/>
      <w:pStyle w:val="3-"/>
      <w:lvlText w:val="%1.%2.%3."/>
      <w:lvlJc w:val="left"/>
      <w:pPr>
        <w:ind w:left="1224" w:hanging="504"/>
      </w:pPr>
      <w:rPr>
        <w:color w:val="C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5202BB"/>
    <w:multiLevelType w:val="hybridMultilevel"/>
    <w:tmpl w:val="E8826026"/>
    <w:lvl w:ilvl="0" w:tplc="68145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5E5D62"/>
    <w:multiLevelType w:val="hybridMultilevel"/>
    <w:tmpl w:val="988CBFAC"/>
    <w:lvl w:ilvl="0" w:tplc="12AA7A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3788"/>
    <w:multiLevelType w:val="hybridMultilevel"/>
    <w:tmpl w:val="0C6E2BA8"/>
    <w:lvl w:ilvl="0" w:tplc="27206CD0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  <w:color w:val="C00000"/>
      </w:rPr>
    </w:lvl>
    <w:lvl w:ilvl="1" w:tplc="0CDCC9A2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/>
        <w:color w:val="C00000"/>
      </w:rPr>
    </w:lvl>
    <w:lvl w:ilvl="2" w:tplc="836401A0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  <w:color w:val="C00000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3082248C"/>
    <w:multiLevelType w:val="multilevel"/>
    <w:tmpl w:val="C1242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67329F5"/>
    <w:multiLevelType w:val="multilevel"/>
    <w:tmpl w:val="31748F00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b w:val="0"/>
        <w:i/>
        <w:color w:val="732117" w:themeColor="accent2" w:themeShade="BF"/>
      </w:rPr>
    </w:lvl>
    <w:lvl w:ilvl="2">
      <w:start w:val="1"/>
      <w:numFmt w:val="decimal"/>
      <w:pStyle w:val="a0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2"/>
  </w:num>
  <w:num w:numId="17">
    <w:abstractNumId w:val="7"/>
  </w:num>
  <w:num w:numId="18">
    <w:abstractNumId w:val="7"/>
  </w:num>
  <w:num w:numId="19">
    <w:abstractNumId w:val="7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74"/>
    <w:rsid w:val="000020C7"/>
    <w:rsid w:val="00003AB3"/>
    <w:rsid w:val="00007E20"/>
    <w:rsid w:val="0001012A"/>
    <w:rsid w:val="00011DE3"/>
    <w:rsid w:val="0001304D"/>
    <w:rsid w:val="00021940"/>
    <w:rsid w:val="0002339F"/>
    <w:rsid w:val="00024338"/>
    <w:rsid w:val="000248C1"/>
    <w:rsid w:val="0003323E"/>
    <w:rsid w:val="00040A46"/>
    <w:rsid w:val="000414ED"/>
    <w:rsid w:val="00042B45"/>
    <w:rsid w:val="00043376"/>
    <w:rsid w:val="00043D27"/>
    <w:rsid w:val="00046612"/>
    <w:rsid w:val="0005036C"/>
    <w:rsid w:val="000520B4"/>
    <w:rsid w:val="0006120A"/>
    <w:rsid w:val="00066BF8"/>
    <w:rsid w:val="0006759D"/>
    <w:rsid w:val="000676C6"/>
    <w:rsid w:val="00067F46"/>
    <w:rsid w:val="00070F65"/>
    <w:rsid w:val="00072638"/>
    <w:rsid w:val="000837AF"/>
    <w:rsid w:val="000840D9"/>
    <w:rsid w:val="000860FC"/>
    <w:rsid w:val="00097407"/>
    <w:rsid w:val="000A039A"/>
    <w:rsid w:val="000A22AF"/>
    <w:rsid w:val="000A3638"/>
    <w:rsid w:val="000A4E78"/>
    <w:rsid w:val="000B6463"/>
    <w:rsid w:val="000C3A1A"/>
    <w:rsid w:val="000C58C1"/>
    <w:rsid w:val="000D134F"/>
    <w:rsid w:val="000D2022"/>
    <w:rsid w:val="000D20F1"/>
    <w:rsid w:val="000D6E12"/>
    <w:rsid w:val="000F5AE3"/>
    <w:rsid w:val="000F5B44"/>
    <w:rsid w:val="000F700B"/>
    <w:rsid w:val="00100A51"/>
    <w:rsid w:val="00103AD0"/>
    <w:rsid w:val="00111C89"/>
    <w:rsid w:val="00125B5D"/>
    <w:rsid w:val="00125C5A"/>
    <w:rsid w:val="0013005A"/>
    <w:rsid w:val="001325A4"/>
    <w:rsid w:val="001331B9"/>
    <w:rsid w:val="00133FD3"/>
    <w:rsid w:val="001351D1"/>
    <w:rsid w:val="00143858"/>
    <w:rsid w:val="00151ADE"/>
    <w:rsid w:val="0015220B"/>
    <w:rsid w:val="00154632"/>
    <w:rsid w:val="00165DDB"/>
    <w:rsid w:val="00166600"/>
    <w:rsid w:val="00170743"/>
    <w:rsid w:val="0017296D"/>
    <w:rsid w:val="0017383A"/>
    <w:rsid w:val="0017456F"/>
    <w:rsid w:val="0017761C"/>
    <w:rsid w:val="001862F4"/>
    <w:rsid w:val="001911F8"/>
    <w:rsid w:val="001965E0"/>
    <w:rsid w:val="001A0AE3"/>
    <w:rsid w:val="001A3585"/>
    <w:rsid w:val="001A3FD4"/>
    <w:rsid w:val="001A44B6"/>
    <w:rsid w:val="001A59F6"/>
    <w:rsid w:val="001A7002"/>
    <w:rsid w:val="001A7723"/>
    <w:rsid w:val="001A7DC7"/>
    <w:rsid w:val="001B089B"/>
    <w:rsid w:val="001B0D7B"/>
    <w:rsid w:val="001B6966"/>
    <w:rsid w:val="001B754E"/>
    <w:rsid w:val="001C0694"/>
    <w:rsid w:val="001C72ED"/>
    <w:rsid w:val="001C7342"/>
    <w:rsid w:val="001D005B"/>
    <w:rsid w:val="001D1793"/>
    <w:rsid w:val="001D7F27"/>
    <w:rsid w:val="001E0489"/>
    <w:rsid w:val="001E088C"/>
    <w:rsid w:val="001E324A"/>
    <w:rsid w:val="001E5400"/>
    <w:rsid w:val="001F0894"/>
    <w:rsid w:val="001F19A4"/>
    <w:rsid w:val="00203D73"/>
    <w:rsid w:val="002126F8"/>
    <w:rsid w:val="00213D25"/>
    <w:rsid w:val="00214766"/>
    <w:rsid w:val="00214FC0"/>
    <w:rsid w:val="00215C25"/>
    <w:rsid w:val="002169DF"/>
    <w:rsid w:val="00217827"/>
    <w:rsid w:val="002238E7"/>
    <w:rsid w:val="00225E94"/>
    <w:rsid w:val="00225F48"/>
    <w:rsid w:val="00231043"/>
    <w:rsid w:val="00232EC1"/>
    <w:rsid w:val="002374E5"/>
    <w:rsid w:val="00245BCA"/>
    <w:rsid w:val="00246147"/>
    <w:rsid w:val="0024711A"/>
    <w:rsid w:val="00255C3A"/>
    <w:rsid w:val="00257F0E"/>
    <w:rsid w:val="00261350"/>
    <w:rsid w:val="00263F40"/>
    <w:rsid w:val="002644FF"/>
    <w:rsid w:val="00282726"/>
    <w:rsid w:val="002836E8"/>
    <w:rsid w:val="00283DA1"/>
    <w:rsid w:val="002958D2"/>
    <w:rsid w:val="002975D8"/>
    <w:rsid w:val="002A3EF2"/>
    <w:rsid w:val="002B0C5C"/>
    <w:rsid w:val="002B1BD7"/>
    <w:rsid w:val="002B2B95"/>
    <w:rsid w:val="002B3C05"/>
    <w:rsid w:val="002B6E30"/>
    <w:rsid w:val="002B7F92"/>
    <w:rsid w:val="002C3A48"/>
    <w:rsid w:val="002D1460"/>
    <w:rsid w:val="002D6922"/>
    <w:rsid w:val="002D75B0"/>
    <w:rsid w:val="002D7E63"/>
    <w:rsid w:val="002E410B"/>
    <w:rsid w:val="002F15BF"/>
    <w:rsid w:val="002F3785"/>
    <w:rsid w:val="002F62B7"/>
    <w:rsid w:val="00300450"/>
    <w:rsid w:val="00300EE3"/>
    <w:rsid w:val="00301C06"/>
    <w:rsid w:val="00302FB6"/>
    <w:rsid w:val="00304BAD"/>
    <w:rsid w:val="0031087E"/>
    <w:rsid w:val="00313C33"/>
    <w:rsid w:val="0032078C"/>
    <w:rsid w:val="00320B57"/>
    <w:rsid w:val="0032132F"/>
    <w:rsid w:val="00321E5B"/>
    <w:rsid w:val="003228A3"/>
    <w:rsid w:val="00324429"/>
    <w:rsid w:val="00325EE4"/>
    <w:rsid w:val="003277BA"/>
    <w:rsid w:val="003371C7"/>
    <w:rsid w:val="00337C27"/>
    <w:rsid w:val="00343709"/>
    <w:rsid w:val="00345F49"/>
    <w:rsid w:val="00346EDA"/>
    <w:rsid w:val="00347E01"/>
    <w:rsid w:val="003502E6"/>
    <w:rsid w:val="003515E9"/>
    <w:rsid w:val="00354BFC"/>
    <w:rsid w:val="003555AE"/>
    <w:rsid w:val="003562D3"/>
    <w:rsid w:val="00357A0F"/>
    <w:rsid w:val="00365732"/>
    <w:rsid w:val="00365D52"/>
    <w:rsid w:val="00372EAD"/>
    <w:rsid w:val="0037323E"/>
    <w:rsid w:val="0037341F"/>
    <w:rsid w:val="00374978"/>
    <w:rsid w:val="00381287"/>
    <w:rsid w:val="0038479F"/>
    <w:rsid w:val="003873D6"/>
    <w:rsid w:val="003877AA"/>
    <w:rsid w:val="00390DDF"/>
    <w:rsid w:val="00392EE7"/>
    <w:rsid w:val="00397AFE"/>
    <w:rsid w:val="003A52E7"/>
    <w:rsid w:val="003A736D"/>
    <w:rsid w:val="003B1999"/>
    <w:rsid w:val="003B346D"/>
    <w:rsid w:val="003B5B03"/>
    <w:rsid w:val="003B7D0F"/>
    <w:rsid w:val="003C0856"/>
    <w:rsid w:val="003C1812"/>
    <w:rsid w:val="003C34E8"/>
    <w:rsid w:val="003E1D90"/>
    <w:rsid w:val="003E2799"/>
    <w:rsid w:val="003E37D8"/>
    <w:rsid w:val="003F24C2"/>
    <w:rsid w:val="003F35DB"/>
    <w:rsid w:val="003F4885"/>
    <w:rsid w:val="00401209"/>
    <w:rsid w:val="0040393E"/>
    <w:rsid w:val="004112C8"/>
    <w:rsid w:val="0041212C"/>
    <w:rsid w:val="00412D7C"/>
    <w:rsid w:val="00414B30"/>
    <w:rsid w:val="00416077"/>
    <w:rsid w:val="004244A3"/>
    <w:rsid w:val="00431255"/>
    <w:rsid w:val="00437E0B"/>
    <w:rsid w:val="00442AA6"/>
    <w:rsid w:val="00452B9E"/>
    <w:rsid w:val="00464466"/>
    <w:rsid w:val="00470D5F"/>
    <w:rsid w:val="0047586A"/>
    <w:rsid w:val="004777DC"/>
    <w:rsid w:val="00483B38"/>
    <w:rsid w:val="004847B2"/>
    <w:rsid w:val="00484CF9"/>
    <w:rsid w:val="00485189"/>
    <w:rsid w:val="004865AC"/>
    <w:rsid w:val="00486AB7"/>
    <w:rsid w:val="00487409"/>
    <w:rsid w:val="004A3344"/>
    <w:rsid w:val="004A6E51"/>
    <w:rsid w:val="004B12E1"/>
    <w:rsid w:val="004B1DE2"/>
    <w:rsid w:val="004B3B90"/>
    <w:rsid w:val="004C2366"/>
    <w:rsid w:val="004C25FB"/>
    <w:rsid w:val="004C78FC"/>
    <w:rsid w:val="004D7FB5"/>
    <w:rsid w:val="004E2D43"/>
    <w:rsid w:val="004E2F55"/>
    <w:rsid w:val="004E7866"/>
    <w:rsid w:val="004F42AA"/>
    <w:rsid w:val="004F48D6"/>
    <w:rsid w:val="004F5403"/>
    <w:rsid w:val="00500B1F"/>
    <w:rsid w:val="00500C35"/>
    <w:rsid w:val="005033B2"/>
    <w:rsid w:val="00513FAE"/>
    <w:rsid w:val="00515233"/>
    <w:rsid w:val="0051790C"/>
    <w:rsid w:val="0051798E"/>
    <w:rsid w:val="00521FE8"/>
    <w:rsid w:val="005238CA"/>
    <w:rsid w:val="00523E0B"/>
    <w:rsid w:val="0053266B"/>
    <w:rsid w:val="005358BB"/>
    <w:rsid w:val="005417A9"/>
    <w:rsid w:val="00541E1D"/>
    <w:rsid w:val="005426BF"/>
    <w:rsid w:val="00542872"/>
    <w:rsid w:val="0054443D"/>
    <w:rsid w:val="00551F2F"/>
    <w:rsid w:val="005522C0"/>
    <w:rsid w:val="00553425"/>
    <w:rsid w:val="00563D0C"/>
    <w:rsid w:val="0056555D"/>
    <w:rsid w:val="005700DA"/>
    <w:rsid w:val="005726A4"/>
    <w:rsid w:val="0057679C"/>
    <w:rsid w:val="00577B58"/>
    <w:rsid w:val="00580C51"/>
    <w:rsid w:val="005904AB"/>
    <w:rsid w:val="0059080F"/>
    <w:rsid w:val="0059236D"/>
    <w:rsid w:val="005927FD"/>
    <w:rsid w:val="005938E7"/>
    <w:rsid w:val="005A2698"/>
    <w:rsid w:val="005A4191"/>
    <w:rsid w:val="005A5E0C"/>
    <w:rsid w:val="005B45ED"/>
    <w:rsid w:val="005B6795"/>
    <w:rsid w:val="005B6D54"/>
    <w:rsid w:val="005C04EE"/>
    <w:rsid w:val="005C2361"/>
    <w:rsid w:val="005C4D9C"/>
    <w:rsid w:val="005C625D"/>
    <w:rsid w:val="005D1BFD"/>
    <w:rsid w:val="005D61E1"/>
    <w:rsid w:val="005E386C"/>
    <w:rsid w:val="005F3F89"/>
    <w:rsid w:val="00601FCC"/>
    <w:rsid w:val="00611843"/>
    <w:rsid w:val="00613B96"/>
    <w:rsid w:val="00617B24"/>
    <w:rsid w:val="00617D95"/>
    <w:rsid w:val="00617E85"/>
    <w:rsid w:val="006208D7"/>
    <w:rsid w:val="006248D2"/>
    <w:rsid w:val="00640BAB"/>
    <w:rsid w:val="0064155B"/>
    <w:rsid w:val="00645E0D"/>
    <w:rsid w:val="00646062"/>
    <w:rsid w:val="006562F7"/>
    <w:rsid w:val="00660533"/>
    <w:rsid w:val="00661CFE"/>
    <w:rsid w:val="006675D0"/>
    <w:rsid w:val="00667FF0"/>
    <w:rsid w:val="00670E63"/>
    <w:rsid w:val="0067315B"/>
    <w:rsid w:val="00673290"/>
    <w:rsid w:val="006736AF"/>
    <w:rsid w:val="00680B83"/>
    <w:rsid w:val="00681023"/>
    <w:rsid w:val="00684E7F"/>
    <w:rsid w:val="006863BE"/>
    <w:rsid w:val="00691867"/>
    <w:rsid w:val="0069542F"/>
    <w:rsid w:val="00695560"/>
    <w:rsid w:val="00696C59"/>
    <w:rsid w:val="006A4944"/>
    <w:rsid w:val="006B00A9"/>
    <w:rsid w:val="006B2128"/>
    <w:rsid w:val="006B2796"/>
    <w:rsid w:val="006B5067"/>
    <w:rsid w:val="006C2C2A"/>
    <w:rsid w:val="006C36EF"/>
    <w:rsid w:val="006D065C"/>
    <w:rsid w:val="006D5767"/>
    <w:rsid w:val="006D59B2"/>
    <w:rsid w:val="006D7396"/>
    <w:rsid w:val="006D793C"/>
    <w:rsid w:val="006E5B02"/>
    <w:rsid w:val="006F0E8F"/>
    <w:rsid w:val="00702747"/>
    <w:rsid w:val="007041DA"/>
    <w:rsid w:val="007043A5"/>
    <w:rsid w:val="007159C5"/>
    <w:rsid w:val="007237E8"/>
    <w:rsid w:val="00734B0E"/>
    <w:rsid w:val="007465F3"/>
    <w:rsid w:val="00747659"/>
    <w:rsid w:val="00747E63"/>
    <w:rsid w:val="007527DB"/>
    <w:rsid w:val="00760D43"/>
    <w:rsid w:val="007637FF"/>
    <w:rsid w:val="00765502"/>
    <w:rsid w:val="00770313"/>
    <w:rsid w:val="00770E74"/>
    <w:rsid w:val="00774DE2"/>
    <w:rsid w:val="00775C48"/>
    <w:rsid w:val="00782532"/>
    <w:rsid w:val="00787DDB"/>
    <w:rsid w:val="007935B4"/>
    <w:rsid w:val="007944D3"/>
    <w:rsid w:val="007B0426"/>
    <w:rsid w:val="007B32F8"/>
    <w:rsid w:val="007B3BB8"/>
    <w:rsid w:val="007B3C57"/>
    <w:rsid w:val="007B420B"/>
    <w:rsid w:val="007B7187"/>
    <w:rsid w:val="007D67C9"/>
    <w:rsid w:val="007E1214"/>
    <w:rsid w:val="007E2750"/>
    <w:rsid w:val="007E2850"/>
    <w:rsid w:val="007E618B"/>
    <w:rsid w:val="007F7C42"/>
    <w:rsid w:val="00806221"/>
    <w:rsid w:val="008078BD"/>
    <w:rsid w:val="00811AE2"/>
    <w:rsid w:val="00812C0A"/>
    <w:rsid w:val="00814CAD"/>
    <w:rsid w:val="008171EB"/>
    <w:rsid w:val="0082197C"/>
    <w:rsid w:val="00822186"/>
    <w:rsid w:val="0082243E"/>
    <w:rsid w:val="00822CAE"/>
    <w:rsid w:val="008255D4"/>
    <w:rsid w:val="00825BF5"/>
    <w:rsid w:val="00832EC1"/>
    <w:rsid w:val="0083449F"/>
    <w:rsid w:val="00850937"/>
    <w:rsid w:val="00851E93"/>
    <w:rsid w:val="008536B9"/>
    <w:rsid w:val="008536F4"/>
    <w:rsid w:val="00853BDC"/>
    <w:rsid w:val="0085607D"/>
    <w:rsid w:val="008616E8"/>
    <w:rsid w:val="0087027E"/>
    <w:rsid w:val="0087252A"/>
    <w:rsid w:val="0088313A"/>
    <w:rsid w:val="00883FA3"/>
    <w:rsid w:val="00890464"/>
    <w:rsid w:val="00891563"/>
    <w:rsid w:val="00896109"/>
    <w:rsid w:val="008973A2"/>
    <w:rsid w:val="008A005F"/>
    <w:rsid w:val="008A1ED9"/>
    <w:rsid w:val="008A2CDB"/>
    <w:rsid w:val="008A54A8"/>
    <w:rsid w:val="008A59B3"/>
    <w:rsid w:val="008B03FD"/>
    <w:rsid w:val="008B051A"/>
    <w:rsid w:val="008B1457"/>
    <w:rsid w:val="008B3B96"/>
    <w:rsid w:val="008C4063"/>
    <w:rsid w:val="008C5A54"/>
    <w:rsid w:val="008C7C3D"/>
    <w:rsid w:val="008D24D5"/>
    <w:rsid w:val="008D46E3"/>
    <w:rsid w:val="008D4873"/>
    <w:rsid w:val="008D68CF"/>
    <w:rsid w:val="008E3AE8"/>
    <w:rsid w:val="008E3F54"/>
    <w:rsid w:val="008E5400"/>
    <w:rsid w:val="008F0C80"/>
    <w:rsid w:val="0090013D"/>
    <w:rsid w:val="0090777B"/>
    <w:rsid w:val="00912B46"/>
    <w:rsid w:val="00921D7F"/>
    <w:rsid w:val="009273B7"/>
    <w:rsid w:val="00936C50"/>
    <w:rsid w:val="00940CF9"/>
    <w:rsid w:val="00943581"/>
    <w:rsid w:val="00947850"/>
    <w:rsid w:val="0095140B"/>
    <w:rsid w:val="009547FA"/>
    <w:rsid w:val="00954D88"/>
    <w:rsid w:val="00955BDC"/>
    <w:rsid w:val="00960F24"/>
    <w:rsid w:val="00964848"/>
    <w:rsid w:val="0096546D"/>
    <w:rsid w:val="00967DB2"/>
    <w:rsid w:val="00970EC7"/>
    <w:rsid w:val="00972CCC"/>
    <w:rsid w:val="009739EE"/>
    <w:rsid w:val="009763A6"/>
    <w:rsid w:val="00980F87"/>
    <w:rsid w:val="0098176A"/>
    <w:rsid w:val="00984077"/>
    <w:rsid w:val="00993F3C"/>
    <w:rsid w:val="009944FE"/>
    <w:rsid w:val="009950E2"/>
    <w:rsid w:val="009A0E14"/>
    <w:rsid w:val="009B08E3"/>
    <w:rsid w:val="009B0BF9"/>
    <w:rsid w:val="009B19C1"/>
    <w:rsid w:val="009B24E9"/>
    <w:rsid w:val="009B4BE5"/>
    <w:rsid w:val="009C5CE3"/>
    <w:rsid w:val="009C7DEA"/>
    <w:rsid w:val="009D1E33"/>
    <w:rsid w:val="009D5008"/>
    <w:rsid w:val="009D64C2"/>
    <w:rsid w:val="009D6767"/>
    <w:rsid w:val="009E0742"/>
    <w:rsid w:val="009E2FA0"/>
    <w:rsid w:val="009F199D"/>
    <w:rsid w:val="009F2728"/>
    <w:rsid w:val="009F28AE"/>
    <w:rsid w:val="009F3FBC"/>
    <w:rsid w:val="009F662D"/>
    <w:rsid w:val="00A06C9D"/>
    <w:rsid w:val="00A1040A"/>
    <w:rsid w:val="00A10DC0"/>
    <w:rsid w:val="00A138D1"/>
    <w:rsid w:val="00A20EC4"/>
    <w:rsid w:val="00A21CF3"/>
    <w:rsid w:val="00A24F63"/>
    <w:rsid w:val="00A32731"/>
    <w:rsid w:val="00A3322E"/>
    <w:rsid w:val="00A34D7B"/>
    <w:rsid w:val="00A37589"/>
    <w:rsid w:val="00A42E7C"/>
    <w:rsid w:val="00A4359B"/>
    <w:rsid w:val="00A43A7F"/>
    <w:rsid w:val="00A45968"/>
    <w:rsid w:val="00A47EE7"/>
    <w:rsid w:val="00A543E8"/>
    <w:rsid w:val="00A6133D"/>
    <w:rsid w:val="00A61C0F"/>
    <w:rsid w:val="00A636F0"/>
    <w:rsid w:val="00A670F1"/>
    <w:rsid w:val="00A676B3"/>
    <w:rsid w:val="00A70870"/>
    <w:rsid w:val="00A72E7A"/>
    <w:rsid w:val="00A73056"/>
    <w:rsid w:val="00A73446"/>
    <w:rsid w:val="00A73C0A"/>
    <w:rsid w:val="00A7701D"/>
    <w:rsid w:val="00A802B9"/>
    <w:rsid w:val="00A81161"/>
    <w:rsid w:val="00A81754"/>
    <w:rsid w:val="00A81E5D"/>
    <w:rsid w:val="00A81FE1"/>
    <w:rsid w:val="00A83CD0"/>
    <w:rsid w:val="00A8545E"/>
    <w:rsid w:val="00A9041D"/>
    <w:rsid w:val="00A967B1"/>
    <w:rsid w:val="00AA7727"/>
    <w:rsid w:val="00AB318B"/>
    <w:rsid w:val="00AB4CEB"/>
    <w:rsid w:val="00AC2D51"/>
    <w:rsid w:val="00AC5DA6"/>
    <w:rsid w:val="00AD47C8"/>
    <w:rsid w:val="00AD76E2"/>
    <w:rsid w:val="00AE3D7D"/>
    <w:rsid w:val="00AE48DD"/>
    <w:rsid w:val="00AF3692"/>
    <w:rsid w:val="00B04559"/>
    <w:rsid w:val="00B04895"/>
    <w:rsid w:val="00B058C4"/>
    <w:rsid w:val="00B07891"/>
    <w:rsid w:val="00B14407"/>
    <w:rsid w:val="00B15827"/>
    <w:rsid w:val="00B17018"/>
    <w:rsid w:val="00B22247"/>
    <w:rsid w:val="00B258A1"/>
    <w:rsid w:val="00B26FB0"/>
    <w:rsid w:val="00B4743E"/>
    <w:rsid w:val="00B51BE3"/>
    <w:rsid w:val="00B559AB"/>
    <w:rsid w:val="00B57A4D"/>
    <w:rsid w:val="00B62A40"/>
    <w:rsid w:val="00B644AA"/>
    <w:rsid w:val="00B668A6"/>
    <w:rsid w:val="00B67EEC"/>
    <w:rsid w:val="00B7048F"/>
    <w:rsid w:val="00B74B81"/>
    <w:rsid w:val="00B925A9"/>
    <w:rsid w:val="00B94B9F"/>
    <w:rsid w:val="00B961DF"/>
    <w:rsid w:val="00BA18A5"/>
    <w:rsid w:val="00BA3147"/>
    <w:rsid w:val="00BA502E"/>
    <w:rsid w:val="00BA7D0A"/>
    <w:rsid w:val="00BB04FC"/>
    <w:rsid w:val="00BB2CC3"/>
    <w:rsid w:val="00BB3543"/>
    <w:rsid w:val="00BB4140"/>
    <w:rsid w:val="00BB5BAD"/>
    <w:rsid w:val="00BC0B1D"/>
    <w:rsid w:val="00BD1C1B"/>
    <w:rsid w:val="00BD7BA5"/>
    <w:rsid w:val="00BE4722"/>
    <w:rsid w:val="00BF6C84"/>
    <w:rsid w:val="00C031BB"/>
    <w:rsid w:val="00C03B87"/>
    <w:rsid w:val="00C05CF7"/>
    <w:rsid w:val="00C12415"/>
    <w:rsid w:val="00C23119"/>
    <w:rsid w:val="00C24666"/>
    <w:rsid w:val="00C30982"/>
    <w:rsid w:val="00C30F0B"/>
    <w:rsid w:val="00C36187"/>
    <w:rsid w:val="00C41507"/>
    <w:rsid w:val="00C4414F"/>
    <w:rsid w:val="00C4450A"/>
    <w:rsid w:val="00C44636"/>
    <w:rsid w:val="00C52757"/>
    <w:rsid w:val="00C52AF1"/>
    <w:rsid w:val="00C66B2D"/>
    <w:rsid w:val="00C67215"/>
    <w:rsid w:val="00C67370"/>
    <w:rsid w:val="00C70CA6"/>
    <w:rsid w:val="00C73DAA"/>
    <w:rsid w:val="00C7705B"/>
    <w:rsid w:val="00C85ADF"/>
    <w:rsid w:val="00C87C50"/>
    <w:rsid w:val="00C87F9B"/>
    <w:rsid w:val="00C92290"/>
    <w:rsid w:val="00C93143"/>
    <w:rsid w:val="00C936AA"/>
    <w:rsid w:val="00C96E05"/>
    <w:rsid w:val="00CA4CC9"/>
    <w:rsid w:val="00CA7EB5"/>
    <w:rsid w:val="00CB2207"/>
    <w:rsid w:val="00CB3E66"/>
    <w:rsid w:val="00CB7853"/>
    <w:rsid w:val="00CC1B92"/>
    <w:rsid w:val="00CD6786"/>
    <w:rsid w:val="00CD7178"/>
    <w:rsid w:val="00CD77F8"/>
    <w:rsid w:val="00CE33D4"/>
    <w:rsid w:val="00CE35F2"/>
    <w:rsid w:val="00CF06C7"/>
    <w:rsid w:val="00CF77F1"/>
    <w:rsid w:val="00D00739"/>
    <w:rsid w:val="00D00F59"/>
    <w:rsid w:val="00D01849"/>
    <w:rsid w:val="00D029D4"/>
    <w:rsid w:val="00D03272"/>
    <w:rsid w:val="00D04824"/>
    <w:rsid w:val="00D06258"/>
    <w:rsid w:val="00D06AF8"/>
    <w:rsid w:val="00D11D97"/>
    <w:rsid w:val="00D12527"/>
    <w:rsid w:val="00D12832"/>
    <w:rsid w:val="00D32059"/>
    <w:rsid w:val="00D33903"/>
    <w:rsid w:val="00D3650F"/>
    <w:rsid w:val="00D60092"/>
    <w:rsid w:val="00D62883"/>
    <w:rsid w:val="00D630CE"/>
    <w:rsid w:val="00D76CBC"/>
    <w:rsid w:val="00D77664"/>
    <w:rsid w:val="00D82854"/>
    <w:rsid w:val="00D82E2D"/>
    <w:rsid w:val="00D85DA8"/>
    <w:rsid w:val="00D9331F"/>
    <w:rsid w:val="00D954FB"/>
    <w:rsid w:val="00D97714"/>
    <w:rsid w:val="00DA619E"/>
    <w:rsid w:val="00DB0698"/>
    <w:rsid w:val="00DB7722"/>
    <w:rsid w:val="00DC171D"/>
    <w:rsid w:val="00DC4485"/>
    <w:rsid w:val="00DC5BC3"/>
    <w:rsid w:val="00DD21C9"/>
    <w:rsid w:val="00DD4B4F"/>
    <w:rsid w:val="00DD7705"/>
    <w:rsid w:val="00DE7E05"/>
    <w:rsid w:val="00DF14EF"/>
    <w:rsid w:val="00DF4BF9"/>
    <w:rsid w:val="00DF5BFC"/>
    <w:rsid w:val="00E124DA"/>
    <w:rsid w:val="00E26AB2"/>
    <w:rsid w:val="00E3201D"/>
    <w:rsid w:val="00E35F05"/>
    <w:rsid w:val="00E36027"/>
    <w:rsid w:val="00E36083"/>
    <w:rsid w:val="00E36FD7"/>
    <w:rsid w:val="00E4354E"/>
    <w:rsid w:val="00E549A3"/>
    <w:rsid w:val="00E5602F"/>
    <w:rsid w:val="00E6362D"/>
    <w:rsid w:val="00E71493"/>
    <w:rsid w:val="00E75E87"/>
    <w:rsid w:val="00E83D5F"/>
    <w:rsid w:val="00E84473"/>
    <w:rsid w:val="00E84491"/>
    <w:rsid w:val="00E86FCA"/>
    <w:rsid w:val="00E8724E"/>
    <w:rsid w:val="00E93314"/>
    <w:rsid w:val="00E93EAC"/>
    <w:rsid w:val="00E9603C"/>
    <w:rsid w:val="00EA1061"/>
    <w:rsid w:val="00EB3402"/>
    <w:rsid w:val="00EB35C0"/>
    <w:rsid w:val="00EB58A1"/>
    <w:rsid w:val="00EB6E1C"/>
    <w:rsid w:val="00EC377C"/>
    <w:rsid w:val="00EC52D5"/>
    <w:rsid w:val="00ED4607"/>
    <w:rsid w:val="00ED6718"/>
    <w:rsid w:val="00EF52F2"/>
    <w:rsid w:val="00EF6135"/>
    <w:rsid w:val="00F026AD"/>
    <w:rsid w:val="00F05001"/>
    <w:rsid w:val="00F135E7"/>
    <w:rsid w:val="00F141CA"/>
    <w:rsid w:val="00F1488D"/>
    <w:rsid w:val="00F1601C"/>
    <w:rsid w:val="00F17C68"/>
    <w:rsid w:val="00F20976"/>
    <w:rsid w:val="00F2174E"/>
    <w:rsid w:val="00F228FE"/>
    <w:rsid w:val="00F24971"/>
    <w:rsid w:val="00F257BE"/>
    <w:rsid w:val="00F317EA"/>
    <w:rsid w:val="00F31FE5"/>
    <w:rsid w:val="00F3603B"/>
    <w:rsid w:val="00F37574"/>
    <w:rsid w:val="00F425BA"/>
    <w:rsid w:val="00F445E7"/>
    <w:rsid w:val="00F50ECF"/>
    <w:rsid w:val="00F60B43"/>
    <w:rsid w:val="00F80E51"/>
    <w:rsid w:val="00F91798"/>
    <w:rsid w:val="00F92348"/>
    <w:rsid w:val="00F95E5D"/>
    <w:rsid w:val="00FA36A9"/>
    <w:rsid w:val="00FA7826"/>
    <w:rsid w:val="00FB0617"/>
    <w:rsid w:val="00FB3EF7"/>
    <w:rsid w:val="00FB4D23"/>
    <w:rsid w:val="00FC1364"/>
    <w:rsid w:val="00FC4B21"/>
    <w:rsid w:val="00FD58AD"/>
    <w:rsid w:val="00FD730F"/>
    <w:rsid w:val="00FE0EF7"/>
    <w:rsid w:val="00FE434C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1">
    <w:name w:val="Normal"/>
    <w:qFormat/>
    <w:rsid w:val="007B3C57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1"/>
    <w:next w:val="a1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7">
    <w:name w:val="Table Grid"/>
    <w:basedOn w:val="a3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B559A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Normal (Web)"/>
    <w:basedOn w:val="a1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9">
    <w:name w:val="header"/>
    <w:basedOn w:val="a1"/>
    <w:link w:val="aa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a">
    <w:name w:val="Верхний колонтитул Знак"/>
    <w:link w:val="a9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0013D"/>
    <w:rPr>
      <w:sz w:val="22"/>
      <w:szCs w:val="22"/>
      <w:lang w:eastAsia="en-US"/>
    </w:rPr>
  </w:style>
  <w:style w:type="paragraph" w:styleId="ad">
    <w:name w:val="Balloon Text"/>
    <w:basedOn w:val="a1"/>
    <w:link w:val="ae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0">
    <w:name w:val="Нумерованный обычный"/>
    <w:basedOn w:val="a1"/>
    <w:link w:val="af"/>
    <w:qFormat/>
    <w:rsid w:val="00BC0B1D"/>
    <w:pPr>
      <w:numPr>
        <w:ilvl w:val="2"/>
        <w:numId w:val="2"/>
      </w:numPr>
      <w:ind w:left="709" w:hanging="709"/>
    </w:pPr>
  </w:style>
  <w:style w:type="character" w:styleId="af0">
    <w:name w:val="Emphasis"/>
    <w:qFormat/>
    <w:rsid w:val="002169DF"/>
    <w:rPr>
      <w:i/>
      <w:iCs/>
    </w:rPr>
  </w:style>
  <w:style w:type="character" w:styleId="af1">
    <w:name w:val="Hyperlink"/>
    <w:uiPriority w:val="99"/>
    <w:unhideWhenUsed/>
    <w:qFormat/>
    <w:rsid w:val="001B0D7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3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3">
    <w:name w:val="List Paragraph"/>
    <w:basedOn w:val="a1"/>
    <w:uiPriority w:val="34"/>
    <w:qFormat/>
    <w:rsid w:val="00C30982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4">
    <w:name w:val="TOC Heading"/>
    <w:basedOn w:val="10"/>
    <w:next w:val="a1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5">
    <w:name w:val="footnote text"/>
    <w:basedOn w:val="a1"/>
    <w:link w:val="af6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381287"/>
    <w:rPr>
      <w:lang w:eastAsia="en-US"/>
    </w:rPr>
  </w:style>
  <w:style w:type="character" w:styleId="af7">
    <w:name w:val="footnote reference"/>
    <w:uiPriority w:val="99"/>
    <w:semiHidden/>
    <w:unhideWhenUsed/>
    <w:rsid w:val="00381287"/>
    <w:rPr>
      <w:vertAlign w:val="superscript"/>
    </w:rPr>
  </w:style>
  <w:style w:type="character" w:styleId="af8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CD6786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D6786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rsid w:val="00321E5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d">
    <w:name w:val="Title"/>
    <w:basedOn w:val="a1"/>
    <w:next w:val="a1"/>
    <w:link w:val="afe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link w:val="afd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3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215C25"/>
    <w:pPr>
      <w:keepNext w:val="0"/>
      <w:numPr>
        <w:numId w:val="2"/>
      </w:numPr>
      <w:spacing w:before="0" w:after="0"/>
      <w:ind w:left="709" w:hanging="709"/>
    </w:pPr>
    <w:rPr>
      <w:rFonts w:ascii="Verdana" w:eastAsia="Calibri" w:hAnsi="Verdana"/>
      <w:bCs w:val="0"/>
      <w:color w:val="732117" w:themeColor="accent2" w:themeShade="BF"/>
      <w:kern w:val="0"/>
      <w:sz w:val="24"/>
      <w:szCs w:val="22"/>
    </w:rPr>
  </w:style>
  <w:style w:type="paragraph" w:customStyle="1" w:styleId="2-">
    <w:name w:val="Заголовок 2-го уровня Инфинитум"/>
    <w:basedOn w:val="2"/>
    <w:link w:val="2-0"/>
    <w:qFormat/>
    <w:rsid w:val="00215C25"/>
    <w:pPr>
      <w:keepNext w:val="0"/>
      <w:keepLines w:val="0"/>
      <w:numPr>
        <w:ilvl w:val="1"/>
        <w:numId w:val="2"/>
      </w:numPr>
      <w:spacing w:before="120" w:after="120" w:line="240" w:lineRule="auto"/>
      <w:ind w:left="709" w:hanging="709"/>
    </w:pPr>
    <w:rPr>
      <w:rFonts w:ascii="Verdana" w:eastAsia="Calibri" w:hAnsi="Verdana"/>
      <w:b w:val="0"/>
      <w:bCs w:val="0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215C25"/>
    <w:rPr>
      <w:rFonts w:ascii="Verdana" w:hAnsi="Verdana"/>
      <w:b/>
      <w:color w:val="732117" w:themeColor="accent2" w:themeShade="BF"/>
      <w:sz w:val="24"/>
      <w:szCs w:val="2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215C25"/>
    <w:rPr>
      <w:rFonts w:ascii="Verdana" w:hAnsi="Verdana"/>
      <w:i/>
      <w:color w:val="732117" w:themeColor="accent2" w:themeShade="BF"/>
      <w:sz w:val="22"/>
      <w:szCs w:val="22"/>
      <w:lang w:eastAsia="en-US"/>
    </w:rPr>
  </w:style>
  <w:style w:type="paragraph" w:customStyle="1" w:styleId="aff">
    <w:name w:val="Текст Инфинитум"/>
    <w:basedOn w:val="a1"/>
    <w:link w:val="aff0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1">
    <w:name w:val="Название документа Инфинитум"/>
    <w:basedOn w:val="afd"/>
    <w:link w:val="aff2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0">
    <w:name w:val="Текст Инфинитум Знак"/>
    <w:link w:val="aff"/>
    <w:rsid w:val="007B3BB8"/>
    <w:rPr>
      <w:rFonts w:ascii="Verdana" w:hAnsi="Verdana"/>
      <w:sz w:val="22"/>
      <w:szCs w:val="22"/>
      <w:lang w:eastAsia="en-US"/>
    </w:rPr>
  </w:style>
  <w:style w:type="paragraph" w:customStyle="1" w:styleId="aff3">
    <w:name w:val="Название Титульная страница Инфинитум"/>
    <w:basedOn w:val="a5"/>
    <w:link w:val="aff4"/>
    <w:rsid w:val="00354BFC"/>
    <w:pPr>
      <w:spacing w:before="7320"/>
    </w:pPr>
    <w:rPr>
      <w:color w:val="C00000"/>
      <w:sz w:val="36"/>
    </w:rPr>
  </w:style>
  <w:style w:type="character" w:customStyle="1" w:styleId="aff2">
    <w:name w:val="Название документа Инфинитум Знак"/>
    <w:link w:val="aff1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4">
    <w:name w:val="Название Титульная страница Инфинитум Знак"/>
    <w:link w:val="aff3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5">
    <w:name w:val="Body Text"/>
    <w:basedOn w:val="a1"/>
    <w:link w:val="aff6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6">
    <w:name w:val="Основной текст Знак"/>
    <w:basedOn w:val="a2"/>
    <w:link w:val="aff5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1"/>
    <w:qFormat/>
    <w:rsid w:val="00D3650F"/>
    <w:pPr>
      <w:widowControl w:val="0"/>
      <w:numPr>
        <w:numId w:val="20"/>
      </w:numPr>
      <w:ind w:left="215" w:hanging="141"/>
      <w:contextualSpacing/>
    </w:pPr>
  </w:style>
  <w:style w:type="paragraph" w:customStyle="1" w:styleId="aff7">
    <w:name w:val="Примечание"/>
    <w:basedOn w:val="a1"/>
    <w:qFormat/>
    <w:rsid w:val="00B17018"/>
    <w:pPr>
      <w:ind w:left="709"/>
    </w:pPr>
    <w:rPr>
      <w:rFonts w:eastAsiaTheme="minorHAnsi" w:cstheme="minorBidi"/>
      <w:sz w:val="18"/>
    </w:rPr>
  </w:style>
  <w:style w:type="paragraph" w:styleId="13">
    <w:name w:val="toc 1"/>
    <w:basedOn w:val="a1"/>
    <w:next w:val="a1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1"/>
    <w:next w:val="a1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3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a">
    <w:name w:val="Placeholder Text"/>
    <w:basedOn w:val="a2"/>
    <w:uiPriority w:val="99"/>
    <w:semiHidden/>
    <w:rsid w:val="00354BFC"/>
    <w:rPr>
      <w:color w:val="808080"/>
    </w:rPr>
  </w:style>
  <w:style w:type="paragraph" w:styleId="affb">
    <w:name w:val="caption"/>
    <w:basedOn w:val="a1"/>
    <w:next w:val="a1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">
    <w:name w:val="Нумерованный обычный Знак"/>
    <w:basedOn w:val="a2"/>
    <w:link w:val="a0"/>
    <w:rsid w:val="00BC0B1D"/>
    <w:rPr>
      <w:rFonts w:ascii="Verdana" w:hAnsi="Verdana"/>
      <w:sz w:val="22"/>
      <w:szCs w:val="22"/>
      <w:lang w:eastAsia="en-US"/>
    </w:rPr>
  </w:style>
  <w:style w:type="table" w:customStyle="1" w:styleId="-11">
    <w:name w:val="Светлая сетка - Акцент 11"/>
    <w:basedOn w:val="a3"/>
    <w:uiPriority w:val="62"/>
    <w:rsid w:val="003877AA"/>
    <w:tblPr>
      <w:tblStyleRowBandSize w:val="1"/>
      <w:tblStyleColBandSize w:val="1"/>
      <w:tblBorders>
        <w:top w:val="single" w:sz="8" w:space="0" w:color="900000" w:themeColor="accent1"/>
        <w:left w:val="single" w:sz="8" w:space="0" w:color="900000" w:themeColor="accent1"/>
        <w:bottom w:val="single" w:sz="8" w:space="0" w:color="900000" w:themeColor="accent1"/>
        <w:right w:val="single" w:sz="8" w:space="0" w:color="900000" w:themeColor="accent1"/>
        <w:insideH w:val="single" w:sz="8" w:space="0" w:color="900000" w:themeColor="accent1"/>
        <w:insideV w:val="single" w:sz="8" w:space="0" w:color="9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18" w:space="0" w:color="900000" w:themeColor="accent1"/>
          <w:right w:val="single" w:sz="8" w:space="0" w:color="900000" w:themeColor="accent1"/>
          <w:insideH w:val="nil"/>
          <w:insideV w:val="single" w:sz="8" w:space="0" w:color="9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  <w:insideH w:val="nil"/>
          <w:insideV w:val="single" w:sz="8" w:space="0" w:color="9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</w:tcBorders>
      </w:tcPr>
    </w:tblStylePr>
    <w:tblStylePr w:type="band1Vert"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</w:tcBorders>
        <w:shd w:val="clear" w:color="auto" w:fill="FFA4A4" w:themeFill="accent1" w:themeFillTint="3F"/>
      </w:tcPr>
    </w:tblStylePr>
    <w:tblStylePr w:type="band1Horz"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  <w:insideV w:val="single" w:sz="8" w:space="0" w:color="900000" w:themeColor="accent1"/>
        </w:tcBorders>
        <w:shd w:val="clear" w:color="auto" w:fill="FFA4A4" w:themeFill="accent1" w:themeFillTint="3F"/>
      </w:tcPr>
    </w:tblStylePr>
    <w:tblStylePr w:type="band2Horz"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  <w:insideV w:val="single" w:sz="8" w:space="0" w:color="900000" w:themeColor="accent1"/>
        </w:tcBorders>
      </w:tcPr>
    </w:tblStylePr>
  </w:style>
  <w:style w:type="paragraph" w:customStyle="1" w:styleId="-10">
    <w:name w:val="СТ рамка -10"/>
    <w:basedOn w:val="a1"/>
    <w:link w:val="-100"/>
    <w:qFormat/>
    <w:rsid w:val="003877AA"/>
    <w:pPr>
      <w:widowControl w:val="0"/>
      <w:suppressAutoHyphens/>
      <w:spacing w:before="40" w:after="40" w:line="240" w:lineRule="auto"/>
      <w:jc w:val="left"/>
    </w:pPr>
    <w:rPr>
      <w:rFonts w:eastAsia="Times New Roman"/>
      <w:sz w:val="20"/>
      <w:lang w:eastAsia="ru-RU"/>
    </w:rPr>
  </w:style>
  <w:style w:type="character" w:customStyle="1" w:styleId="-100">
    <w:name w:val="СТ рамка -10 Знак"/>
    <w:basedOn w:val="a2"/>
    <w:link w:val="-10"/>
    <w:rsid w:val="003877AA"/>
    <w:rPr>
      <w:rFonts w:ascii="Verdana" w:eastAsia="Times New Roman" w:hAnsi="Verdana"/>
      <w:szCs w:val="22"/>
    </w:rPr>
  </w:style>
  <w:style w:type="paragraph" w:styleId="affc">
    <w:name w:val="Revision"/>
    <w:hidden/>
    <w:uiPriority w:val="99"/>
    <w:semiHidden/>
    <w:rsid w:val="00C70CA6"/>
    <w:rPr>
      <w:rFonts w:ascii="Verdana" w:hAnsi="Verdana"/>
      <w:sz w:val="22"/>
      <w:szCs w:val="22"/>
      <w:lang w:eastAsia="en-US"/>
    </w:rPr>
  </w:style>
  <w:style w:type="paragraph" w:customStyle="1" w:styleId="14">
    <w:name w:val="Колонтитул 1"/>
    <w:basedOn w:val="a1"/>
    <w:link w:val="15"/>
    <w:qFormat/>
    <w:rsid w:val="005A4191"/>
    <w:pPr>
      <w:tabs>
        <w:tab w:val="left" w:pos="0"/>
        <w:tab w:val="center" w:pos="4677"/>
        <w:tab w:val="right" w:pos="8789"/>
      </w:tabs>
      <w:spacing w:line="240" w:lineRule="auto"/>
      <w:jc w:val="right"/>
    </w:pPr>
    <w:rPr>
      <w:rFonts w:eastAsia="Times New Roman" w:cs="Arial"/>
      <w:color w:val="404040"/>
      <w:sz w:val="12"/>
      <w:szCs w:val="16"/>
      <w:lang w:eastAsia="ru-RU"/>
    </w:rPr>
  </w:style>
  <w:style w:type="character" w:customStyle="1" w:styleId="15">
    <w:name w:val="Колонтитул 1 Знак"/>
    <w:basedOn w:val="a2"/>
    <w:link w:val="14"/>
    <w:rsid w:val="005A4191"/>
    <w:rPr>
      <w:rFonts w:ascii="Verdana" w:eastAsia="Times New Roman" w:hAnsi="Verdana" w:cs="Arial"/>
      <w:color w:val="404040"/>
      <w:sz w:val="12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1">
    <w:name w:val="Normal"/>
    <w:qFormat/>
    <w:rsid w:val="007B3C57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1"/>
    <w:next w:val="a1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7">
    <w:name w:val="Table Grid"/>
    <w:basedOn w:val="a3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B559A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Normal (Web)"/>
    <w:basedOn w:val="a1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9">
    <w:name w:val="header"/>
    <w:basedOn w:val="a1"/>
    <w:link w:val="aa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a">
    <w:name w:val="Верхний колонтитул Знак"/>
    <w:link w:val="a9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0013D"/>
    <w:rPr>
      <w:sz w:val="22"/>
      <w:szCs w:val="22"/>
      <w:lang w:eastAsia="en-US"/>
    </w:rPr>
  </w:style>
  <w:style w:type="paragraph" w:styleId="ad">
    <w:name w:val="Balloon Text"/>
    <w:basedOn w:val="a1"/>
    <w:link w:val="ae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0">
    <w:name w:val="Нумерованный обычный"/>
    <w:basedOn w:val="a1"/>
    <w:link w:val="af"/>
    <w:qFormat/>
    <w:rsid w:val="00BC0B1D"/>
    <w:pPr>
      <w:numPr>
        <w:ilvl w:val="2"/>
        <w:numId w:val="2"/>
      </w:numPr>
      <w:ind w:left="709" w:hanging="709"/>
    </w:pPr>
  </w:style>
  <w:style w:type="character" w:styleId="af0">
    <w:name w:val="Emphasis"/>
    <w:qFormat/>
    <w:rsid w:val="002169DF"/>
    <w:rPr>
      <w:i/>
      <w:iCs/>
    </w:rPr>
  </w:style>
  <w:style w:type="character" w:styleId="af1">
    <w:name w:val="Hyperlink"/>
    <w:uiPriority w:val="99"/>
    <w:unhideWhenUsed/>
    <w:qFormat/>
    <w:rsid w:val="001B0D7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3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3">
    <w:name w:val="List Paragraph"/>
    <w:basedOn w:val="a1"/>
    <w:uiPriority w:val="34"/>
    <w:qFormat/>
    <w:rsid w:val="00C30982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4">
    <w:name w:val="TOC Heading"/>
    <w:basedOn w:val="10"/>
    <w:next w:val="a1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5">
    <w:name w:val="footnote text"/>
    <w:basedOn w:val="a1"/>
    <w:link w:val="af6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381287"/>
    <w:rPr>
      <w:lang w:eastAsia="en-US"/>
    </w:rPr>
  </w:style>
  <w:style w:type="character" w:styleId="af7">
    <w:name w:val="footnote reference"/>
    <w:uiPriority w:val="99"/>
    <w:semiHidden/>
    <w:unhideWhenUsed/>
    <w:rsid w:val="00381287"/>
    <w:rPr>
      <w:vertAlign w:val="superscript"/>
    </w:rPr>
  </w:style>
  <w:style w:type="character" w:styleId="af8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CD6786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D6786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rsid w:val="00321E5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d">
    <w:name w:val="Title"/>
    <w:basedOn w:val="a1"/>
    <w:next w:val="a1"/>
    <w:link w:val="afe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link w:val="afd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3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215C25"/>
    <w:pPr>
      <w:keepNext w:val="0"/>
      <w:numPr>
        <w:numId w:val="2"/>
      </w:numPr>
      <w:spacing w:before="0" w:after="0"/>
      <w:ind w:left="709" w:hanging="709"/>
    </w:pPr>
    <w:rPr>
      <w:rFonts w:ascii="Verdana" w:eastAsia="Calibri" w:hAnsi="Verdana"/>
      <w:bCs w:val="0"/>
      <w:color w:val="732117" w:themeColor="accent2" w:themeShade="BF"/>
      <w:kern w:val="0"/>
      <w:sz w:val="24"/>
      <w:szCs w:val="22"/>
    </w:rPr>
  </w:style>
  <w:style w:type="paragraph" w:customStyle="1" w:styleId="2-">
    <w:name w:val="Заголовок 2-го уровня Инфинитум"/>
    <w:basedOn w:val="2"/>
    <w:link w:val="2-0"/>
    <w:qFormat/>
    <w:rsid w:val="00215C25"/>
    <w:pPr>
      <w:keepNext w:val="0"/>
      <w:keepLines w:val="0"/>
      <w:numPr>
        <w:ilvl w:val="1"/>
        <w:numId w:val="2"/>
      </w:numPr>
      <w:spacing w:before="120" w:after="120" w:line="240" w:lineRule="auto"/>
      <w:ind w:left="709" w:hanging="709"/>
    </w:pPr>
    <w:rPr>
      <w:rFonts w:ascii="Verdana" w:eastAsia="Calibri" w:hAnsi="Verdana"/>
      <w:b w:val="0"/>
      <w:bCs w:val="0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215C25"/>
    <w:rPr>
      <w:rFonts w:ascii="Verdana" w:hAnsi="Verdana"/>
      <w:b/>
      <w:color w:val="732117" w:themeColor="accent2" w:themeShade="BF"/>
      <w:sz w:val="24"/>
      <w:szCs w:val="2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215C25"/>
    <w:rPr>
      <w:rFonts w:ascii="Verdana" w:hAnsi="Verdana"/>
      <w:i/>
      <w:color w:val="732117" w:themeColor="accent2" w:themeShade="BF"/>
      <w:sz w:val="22"/>
      <w:szCs w:val="22"/>
      <w:lang w:eastAsia="en-US"/>
    </w:rPr>
  </w:style>
  <w:style w:type="paragraph" w:customStyle="1" w:styleId="aff">
    <w:name w:val="Текст Инфинитум"/>
    <w:basedOn w:val="a1"/>
    <w:link w:val="aff0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1">
    <w:name w:val="Название документа Инфинитум"/>
    <w:basedOn w:val="afd"/>
    <w:link w:val="aff2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0">
    <w:name w:val="Текст Инфинитум Знак"/>
    <w:link w:val="aff"/>
    <w:rsid w:val="007B3BB8"/>
    <w:rPr>
      <w:rFonts w:ascii="Verdana" w:hAnsi="Verdana"/>
      <w:sz w:val="22"/>
      <w:szCs w:val="22"/>
      <w:lang w:eastAsia="en-US"/>
    </w:rPr>
  </w:style>
  <w:style w:type="paragraph" w:customStyle="1" w:styleId="aff3">
    <w:name w:val="Название Титульная страница Инфинитум"/>
    <w:basedOn w:val="a5"/>
    <w:link w:val="aff4"/>
    <w:rsid w:val="00354BFC"/>
    <w:pPr>
      <w:spacing w:before="7320"/>
    </w:pPr>
    <w:rPr>
      <w:color w:val="C00000"/>
      <w:sz w:val="36"/>
    </w:rPr>
  </w:style>
  <w:style w:type="character" w:customStyle="1" w:styleId="aff2">
    <w:name w:val="Название документа Инфинитум Знак"/>
    <w:link w:val="aff1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4">
    <w:name w:val="Название Титульная страница Инфинитум Знак"/>
    <w:link w:val="aff3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5">
    <w:name w:val="Body Text"/>
    <w:basedOn w:val="a1"/>
    <w:link w:val="aff6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6">
    <w:name w:val="Основной текст Знак"/>
    <w:basedOn w:val="a2"/>
    <w:link w:val="aff5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1"/>
    <w:qFormat/>
    <w:rsid w:val="00D3650F"/>
    <w:pPr>
      <w:widowControl w:val="0"/>
      <w:numPr>
        <w:numId w:val="20"/>
      </w:numPr>
      <w:ind w:left="215" w:hanging="141"/>
      <w:contextualSpacing/>
    </w:pPr>
  </w:style>
  <w:style w:type="paragraph" w:customStyle="1" w:styleId="aff7">
    <w:name w:val="Примечание"/>
    <w:basedOn w:val="a1"/>
    <w:qFormat/>
    <w:rsid w:val="00B17018"/>
    <w:pPr>
      <w:ind w:left="709"/>
    </w:pPr>
    <w:rPr>
      <w:rFonts w:eastAsiaTheme="minorHAnsi" w:cstheme="minorBidi"/>
      <w:sz w:val="18"/>
    </w:rPr>
  </w:style>
  <w:style w:type="paragraph" w:styleId="13">
    <w:name w:val="toc 1"/>
    <w:basedOn w:val="a1"/>
    <w:next w:val="a1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1"/>
    <w:next w:val="a1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3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a">
    <w:name w:val="Placeholder Text"/>
    <w:basedOn w:val="a2"/>
    <w:uiPriority w:val="99"/>
    <w:semiHidden/>
    <w:rsid w:val="00354BFC"/>
    <w:rPr>
      <w:color w:val="808080"/>
    </w:rPr>
  </w:style>
  <w:style w:type="paragraph" w:styleId="affb">
    <w:name w:val="caption"/>
    <w:basedOn w:val="a1"/>
    <w:next w:val="a1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">
    <w:name w:val="Нумерованный обычный Знак"/>
    <w:basedOn w:val="a2"/>
    <w:link w:val="a0"/>
    <w:rsid w:val="00BC0B1D"/>
    <w:rPr>
      <w:rFonts w:ascii="Verdana" w:hAnsi="Verdana"/>
      <w:sz w:val="22"/>
      <w:szCs w:val="22"/>
      <w:lang w:eastAsia="en-US"/>
    </w:rPr>
  </w:style>
  <w:style w:type="table" w:customStyle="1" w:styleId="-11">
    <w:name w:val="Светлая сетка - Акцент 11"/>
    <w:basedOn w:val="a3"/>
    <w:uiPriority w:val="62"/>
    <w:rsid w:val="003877AA"/>
    <w:tblPr>
      <w:tblStyleRowBandSize w:val="1"/>
      <w:tblStyleColBandSize w:val="1"/>
      <w:tblBorders>
        <w:top w:val="single" w:sz="8" w:space="0" w:color="900000" w:themeColor="accent1"/>
        <w:left w:val="single" w:sz="8" w:space="0" w:color="900000" w:themeColor="accent1"/>
        <w:bottom w:val="single" w:sz="8" w:space="0" w:color="900000" w:themeColor="accent1"/>
        <w:right w:val="single" w:sz="8" w:space="0" w:color="900000" w:themeColor="accent1"/>
        <w:insideH w:val="single" w:sz="8" w:space="0" w:color="900000" w:themeColor="accent1"/>
        <w:insideV w:val="single" w:sz="8" w:space="0" w:color="9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18" w:space="0" w:color="900000" w:themeColor="accent1"/>
          <w:right w:val="single" w:sz="8" w:space="0" w:color="900000" w:themeColor="accent1"/>
          <w:insideH w:val="nil"/>
          <w:insideV w:val="single" w:sz="8" w:space="0" w:color="9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  <w:insideH w:val="nil"/>
          <w:insideV w:val="single" w:sz="8" w:space="0" w:color="9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</w:tcBorders>
      </w:tcPr>
    </w:tblStylePr>
    <w:tblStylePr w:type="band1Vert"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</w:tcBorders>
        <w:shd w:val="clear" w:color="auto" w:fill="FFA4A4" w:themeFill="accent1" w:themeFillTint="3F"/>
      </w:tcPr>
    </w:tblStylePr>
    <w:tblStylePr w:type="band1Horz"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  <w:insideV w:val="single" w:sz="8" w:space="0" w:color="900000" w:themeColor="accent1"/>
        </w:tcBorders>
        <w:shd w:val="clear" w:color="auto" w:fill="FFA4A4" w:themeFill="accent1" w:themeFillTint="3F"/>
      </w:tcPr>
    </w:tblStylePr>
    <w:tblStylePr w:type="band2Horz">
      <w:tblPr/>
      <w:tcPr>
        <w:tcBorders>
          <w:top w:val="single" w:sz="8" w:space="0" w:color="900000" w:themeColor="accent1"/>
          <w:left w:val="single" w:sz="8" w:space="0" w:color="900000" w:themeColor="accent1"/>
          <w:bottom w:val="single" w:sz="8" w:space="0" w:color="900000" w:themeColor="accent1"/>
          <w:right w:val="single" w:sz="8" w:space="0" w:color="900000" w:themeColor="accent1"/>
          <w:insideV w:val="single" w:sz="8" w:space="0" w:color="900000" w:themeColor="accent1"/>
        </w:tcBorders>
      </w:tcPr>
    </w:tblStylePr>
  </w:style>
  <w:style w:type="paragraph" w:customStyle="1" w:styleId="-10">
    <w:name w:val="СТ рамка -10"/>
    <w:basedOn w:val="a1"/>
    <w:link w:val="-100"/>
    <w:qFormat/>
    <w:rsid w:val="003877AA"/>
    <w:pPr>
      <w:widowControl w:val="0"/>
      <w:suppressAutoHyphens/>
      <w:spacing w:before="40" w:after="40" w:line="240" w:lineRule="auto"/>
      <w:jc w:val="left"/>
    </w:pPr>
    <w:rPr>
      <w:rFonts w:eastAsia="Times New Roman"/>
      <w:sz w:val="20"/>
      <w:lang w:eastAsia="ru-RU"/>
    </w:rPr>
  </w:style>
  <w:style w:type="character" w:customStyle="1" w:styleId="-100">
    <w:name w:val="СТ рамка -10 Знак"/>
    <w:basedOn w:val="a2"/>
    <w:link w:val="-10"/>
    <w:rsid w:val="003877AA"/>
    <w:rPr>
      <w:rFonts w:ascii="Verdana" w:eastAsia="Times New Roman" w:hAnsi="Verdana"/>
      <w:szCs w:val="22"/>
    </w:rPr>
  </w:style>
  <w:style w:type="paragraph" w:styleId="affc">
    <w:name w:val="Revision"/>
    <w:hidden/>
    <w:uiPriority w:val="99"/>
    <w:semiHidden/>
    <w:rsid w:val="00C70CA6"/>
    <w:rPr>
      <w:rFonts w:ascii="Verdana" w:hAnsi="Verdana"/>
      <w:sz w:val="22"/>
      <w:szCs w:val="22"/>
      <w:lang w:eastAsia="en-US"/>
    </w:rPr>
  </w:style>
  <w:style w:type="paragraph" w:customStyle="1" w:styleId="14">
    <w:name w:val="Колонтитул 1"/>
    <w:basedOn w:val="a1"/>
    <w:link w:val="15"/>
    <w:qFormat/>
    <w:rsid w:val="005A4191"/>
    <w:pPr>
      <w:tabs>
        <w:tab w:val="left" w:pos="0"/>
        <w:tab w:val="center" w:pos="4677"/>
        <w:tab w:val="right" w:pos="8789"/>
      </w:tabs>
      <w:spacing w:line="240" w:lineRule="auto"/>
      <w:jc w:val="right"/>
    </w:pPr>
    <w:rPr>
      <w:rFonts w:eastAsia="Times New Roman" w:cs="Arial"/>
      <w:color w:val="404040"/>
      <w:sz w:val="12"/>
      <w:szCs w:val="16"/>
      <w:lang w:eastAsia="ru-RU"/>
    </w:rPr>
  </w:style>
  <w:style w:type="character" w:customStyle="1" w:styleId="15">
    <w:name w:val="Колонтитул 1 Знак"/>
    <w:basedOn w:val="a2"/>
    <w:link w:val="14"/>
    <w:rsid w:val="005A4191"/>
    <w:rPr>
      <w:rFonts w:ascii="Verdana" w:eastAsia="Times New Roman" w:hAnsi="Verdana" w:cs="Arial"/>
      <w:color w:val="404040"/>
      <w:sz w:val="1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5676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40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621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027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914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22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119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163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74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595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560\Desktop\&#1064;&#1072;&#1073;&#1083;&#1086;&#1085;%20&#1055;1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06FBAE41A0483ABA81E0685A7AC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A3772-DAC7-418F-A1A6-78230846C55A}"/>
      </w:docPartPr>
      <w:docPartBody>
        <w:p w:rsidR="00FA2CC0" w:rsidRDefault="00CF2EE6">
          <w:pPr>
            <w:pStyle w:val="5306FBAE41A0483ABA81E0685A7AC984"/>
          </w:pPr>
          <w:r w:rsidRPr="0013784F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EE6"/>
    <w:rsid w:val="000255AA"/>
    <w:rsid w:val="000916DB"/>
    <w:rsid w:val="000A3299"/>
    <w:rsid w:val="000F7E9B"/>
    <w:rsid w:val="0014052A"/>
    <w:rsid w:val="00143F77"/>
    <w:rsid w:val="00157BE5"/>
    <w:rsid w:val="00175BCB"/>
    <w:rsid w:val="00175F3A"/>
    <w:rsid w:val="001764E6"/>
    <w:rsid w:val="001C32B7"/>
    <w:rsid w:val="001D6D3B"/>
    <w:rsid w:val="00254D5F"/>
    <w:rsid w:val="0026407C"/>
    <w:rsid w:val="002677DD"/>
    <w:rsid w:val="002757DC"/>
    <w:rsid w:val="002975AC"/>
    <w:rsid w:val="002F10A2"/>
    <w:rsid w:val="003177EC"/>
    <w:rsid w:val="00320411"/>
    <w:rsid w:val="00320E76"/>
    <w:rsid w:val="003B2B40"/>
    <w:rsid w:val="003C5CE9"/>
    <w:rsid w:val="003E3C00"/>
    <w:rsid w:val="003E4662"/>
    <w:rsid w:val="003E7398"/>
    <w:rsid w:val="004135A3"/>
    <w:rsid w:val="00425814"/>
    <w:rsid w:val="00445C96"/>
    <w:rsid w:val="004635A2"/>
    <w:rsid w:val="00497579"/>
    <w:rsid w:val="004C6E09"/>
    <w:rsid w:val="00527E60"/>
    <w:rsid w:val="00534894"/>
    <w:rsid w:val="00546B48"/>
    <w:rsid w:val="00575116"/>
    <w:rsid w:val="00595E99"/>
    <w:rsid w:val="005B5BF8"/>
    <w:rsid w:val="005D563C"/>
    <w:rsid w:val="005D5904"/>
    <w:rsid w:val="006962C3"/>
    <w:rsid w:val="006A20C4"/>
    <w:rsid w:val="006C75C3"/>
    <w:rsid w:val="00701013"/>
    <w:rsid w:val="00715A34"/>
    <w:rsid w:val="00721FC6"/>
    <w:rsid w:val="00723A27"/>
    <w:rsid w:val="007625A6"/>
    <w:rsid w:val="007E6BB7"/>
    <w:rsid w:val="00800D66"/>
    <w:rsid w:val="00880E08"/>
    <w:rsid w:val="008874C3"/>
    <w:rsid w:val="009146C2"/>
    <w:rsid w:val="00935FEE"/>
    <w:rsid w:val="00937253"/>
    <w:rsid w:val="00942206"/>
    <w:rsid w:val="009B3C33"/>
    <w:rsid w:val="009C0AFC"/>
    <w:rsid w:val="009E597E"/>
    <w:rsid w:val="00AB6E9B"/>
    <w:rsid w:val="00AD5441"/>
    <w:rsid w:val="00AD7E44"/>
    <w:rsid w:val="00AE1612"/>
    <w:rsid w:val="00AE451D"/>
    <w:rsid w:val="00B17C71"/>
    <w:rsid w:val="00B259B6"/>
    <w:rsid w:val="00B609C4"/>
    <w:rsid w:val="00BB787E"/>
    <w:rsid w:val="00BC68A1"/>
    <w:rsid w:val="00BE29D1"/>
    <w:rsid w:val="00C7572B"/>
    <w:rsid w:val="00C903DD"/>
    <w:rsid w:val="00CD292F"/>
    <w:rsid w:val="00CE543E"/>
    <w:rsid w:val="00CF2EE6"/>
    <w:rsid w:val="00D37114"/>
    <w:rsid w:val="00DA23E8"/>
    <w:rsid w:val="00DB1F55"/>
    <w:rsid w:val="00DF4A2E"/>
    <w:rsid w:val="00E21808"/>
    <w:rsid w:val="00E346EB"/>
    <w:rsid w:val="00E52C98"/>
    <w:rsid w:val="00E536F4"/>
    <w:rsid w:val="00ED3CDE"/>
    <w:rsid w:val="00F07319"/>
    <w:rsid w:val="00F26392"/>
    <w:rsid w:val="00F666D8"/>
    <w:rsid w:val="00F874C1"/>
    <w:rsid w:val="00FA2CC0"/>
    <w:rsid w:val="00FE302A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1F55"/>
    <w:rPr>
      <w:color w:val="808080"/>
    </w:rPr>
  </w:style>
  <w:style w:type="paragraph" w:customStyle="1" w:styleId="2F01664ED319492FBC1E4B2FCEE5000E">
    <w:name w:val="2F01664ED319492FBC1E4B2FCEE5000E"/>
    <w:rsid w:val="00FA2CC0"/>
  </w:style>
  <w:style w:type="paragraph" w:customStyle="1" w:styleId="5306FBAE41A0483ABA81E0685A7AC984">
    <w:name w:val="5306FBAE41A0483ABA81E0685A7AC984"/>
    <w:rsid w:val="00FA2CC0"/>
  </w:style>
  <w:style w:type="paragraph" w:customStyle="1" w:styleId="2CD28BD2E5324707A40CBF92DB984CF6">
    <w:name w:val="2CD28BD2E5324707A40CBF92DB984CF6"/>
    <w:rsid w:val="00DB1F55"/>
  </w:style>
  <w:style w:type="paragraph" w:customStyle="1" w:styleId="49B9CB603EB941FAAD0B5232A626DE47">
    <w:name w:val="49B9CB603EB941FAAD0B5232A626DE47"/>
    <w:rsid w:val="00DB1F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900000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110E8-8A36-4E91-AAE3-71A61788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П1_2</Template>
  <TotalTime>0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№20 к Порядку документооборота между СД, Фондом и УК (Приложение 1)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</vt:lpstr>
    </vt:vector>
  </TitlesOfParts>
  <Company>АО «Специализированный депозитарий «ИНФИНИТУМ»</Company>
  <LinksUpToDate>false</LinksUpToDate>
  <CharactersWithSpaces>5694</CharactersWithSpaces>
  <SharedDoc>false</SharedDoc>
  <HLinks>
    <vt:vector size="66" baseType="variant">
      <vt:variant>
        <vt:i4>8126560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http://ru.wikipedia.org/wiki/%D0%A1%D1%82%D1%80%D0%B0%D1%82%D0%B5%D0%B3%D0%B8%D1%8F</vt:lpwstr>
      </vt:variant>
      <vt:variant>
        <vt:lpwstr/>
      </vt:variant>
      <vt:variant>
        <vt:i4>5242907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http://rutube.ru/tracks/4133273.html?v=f2d783fc761c1348755ed2da77445e1a</vt:lpwstr>
      </vt:variant>
      <vt:variant>
        <vt:lpwstr/>
      </vt:variant>
      <vt:variant>
        <vt:i4>5571635</vt:i4>
      </vt:variant>
      <vt:variant>
        <vt:i4>21</vt:i4>
      </vt:variant>
      <vt:variant>
        <vt:i4>0</vt:i4>
      </vt:variant>
      <vt:variant>
        <vt:i4>5</vt:i4>
      </vt:variant>
      <vt:variant>
        <vt:lpwstr>http://окр/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http://ru.wikipedia.org/wiki/%D0%9D%D0%98%D0%A0</vt:lpwstr>
      </vt:variant>
      <vt:variant>
        <vt:lpwstr/>
      </vt:variant>
      <vt:variant>
        <vt:i4>5439604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http://ru.wikipedia.org/wiki/%D0%A2%D0%B5%D1%85%D0%BD%D0%B8%D1%87%D0%B5%D1%81%D0%BA%D0%BE%D0%B5_%D0%B7%D0%B0%D0%B4%D0%B0%D0%BD%D0%B8%D0%B5</vt:lpwstr>
      </vt:variant>
      <vt:variant>
        <vt:lpwstr/>
      </vt:variant>
      <vt:variant>
        <vt:i4>7667824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http://ru.wikipedia.org/wiki/%D0%91%D0%B8%D0%B7%D0%BD%D0%B5%D1%81-%D0%BF%D0%BB%D0%B0%D0%BD</vt:lpwstr>
      </vt:variant>
      <vt:variant>
        <vt:lpwstr/>
      </vt:variant>
      <vt:variant>
        <vt:i4>5242907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2556007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http://ru.wikipedia.org/wiki/%D0%A2%D0%B0%D0%BA%D1%82%D0%B8%D0%BA%D0%B0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http://ru.wikipedia.org/wiki/%D0%9F%D0%BB%D0%B0%D0%BD</vt:lpwstr>
      </vt:variant>
      <vt:variant>
        <vt:lpwstr/>
      </vt:variant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http://ru.wikipedia.org/wiki/%D0%94%D1%80%D0%B5%D0%B2%D0%BD%D0%B5%D0%B3%D1%80%D0%B5%D1%87%D0%B5%D1%81%D0%BA%D0%B8%D0%B9_%D1%8F%D0%B7%D1%8B%D0%BA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№20 к Порядку документооборота между СД, Фондом и УК (Приложение 1)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«ИНФИНИТУМ»</dc:title>
  <dc:subject>Приложение №1 к РЕГЛАМЕНТУ</dc:subject>
  <dc:creator>sd560</dc:creator>
  <dc:description>Редакция №14</dc:description>
  <cp:lastModifiedBy>Бабанова Юлия Генриевна</cp:lastModifiedBy>
  <cp:revision>3</cp:revision>
  <dcterms:created xsi:type="dcterms:W3CDTF">2020-12-10T17:26:00Z</dcterms:created>
  <dcterms:modified xsi:type="dcterms:W3CDTF">2020-12-10T17:26:00Z</dcterms:modified>
</cp:coreProperties>
</file>